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03" w:rsidRDefault="00540303" w:rsidP="00540303">
      <w:pPr>
        <w:tabs>
          <w:tab w:val="left" w:pos="540"/>
        </w:tabs>
        <w:ind w:left="540" w:hanging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Екзаменаційні питання з курсу «Психофізіологія» 2016-2017н.р.</w:t>
      </w:r>
    </w:p>
    <w:p w:rsidR="00540303" w:rsidRDefault="00540303" w:rsidP="00540303">
      <w:pPr>
        <w:tabs>
          <w:tab w:val="left" w:pos="540"/>
        </w:tabs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Предмет психофізіології, її місце в системі наукового знання.</w:t>
      </w:r>
    </w:p>
    <w:p w:rsidR="00540303" w:rsidRDefault="00540303" w:rsidP="00540303">
      <w:pPr>
        <w:tabs>
          <w:tab w:val="left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 Завдання та принципи психофізіології.</w:t>
      </w:r>
    </w:p>
    <w:p w:rsidR="00540303" w:rsidRDefault="00540303" w:rsidP="00540303">
      <w:pPr>
        <w:tabs>
          <w:tab w:val="left" w:pos="540"/>
        </w:tabs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мовні</w:t>
      </w:r>
      <w:r>
        <w:rPr>
          <w:sz w:val="28"/>
          <w:szCs w:val="28"/>
          <w:lang w:val="uk-UA"/>
        </w:rPr>
        <w:t xml:space="preserve"> та безумовні рефлекси. </w:t>
      </w:r>
    </w:p>
    <w:p w:rsidR="00540303" w:rsidRDefault="00540303" w:rsidP="00540303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Аналітико-синтетична діяльність кори мозку.</w:t>
      </w:r>
    </w:p>
    <w:p w:rsidR="00540303" w:rsidRDefault="00540303" w:rsidP="00540303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 Психологія та психофізика сенсорних процесів.</w:t>
      </w:r>
    </w:p>
    <w:p w:rsidR="00540303" w:rsidRDefault="00540303" w:rsidP="00540303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 Загальні питання рецепції. Сенсорні системи, їх функції.</w:t>
      </w:r>
    </w:p>
    <w:p w:rsidR="00540303" w:rsidRDefault="00540303" w:rsidP="00540303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 Психофізіологічні аспекти відчуття. Основні властивості відчуттів.</w:t>
      </w:r>
    </w:p>
    <w:p w:rsidR="00540303" w:rsidRDefault="00540303" w:rsidP="00540303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8. Абсолютний низький та  абсолютний верхній порги відчуттів. Закон Вебера-Фехнера.</w:t>
      </w:r>
    </w:p>
    <w:p w:rsidR="00540303" w:rsidRDefault="00540303" w:rsidP="00540303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9. Психологія сприймання. </w:t>
      </w:r>
      <w:r>
        <w:rPr>
          <w:sz w:val="28"/>
          <w:szCs w:val="28"/>
          <w:lang w:val="uk-UA"/>
        </w:rPr>
        <w:t>Психофізіологічні аспекти сприймання.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>Властивості сприймання.</w:t>
      </w:r>
    </w:p>
    <w:p w:rsidR="00540303" w:rsidRDefault="00540303" w:rsidP="00540303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10. Концепція інформаційного синтезу </w:t>
      </w:r>
      <w:r>
        <w:rPr>
          <w:sz w:val="28"/>
          <w:szCs w:val="28"/>
          <w:lang w:val="uk-UA"/>
        </w:rPr>
        <w:t>Олексія Іваницького.</w:t>
      </w:r>
    </w:p>
    <w:p w:rsidR="00540303" w:rsidRDefault="00540303" w:rsidP="00540303">
      <w:pPr>
        <w:autoSpaceDE w:val="0"/>
        <w:autoSpaceDN w:val="0"/>
        <w:adjustRightInd w:val="0"/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Загальна характеристика уваги. Властивості уваги. Мимовільна увага. </w:t>
      </w:r>
      <w:r>
        <w:rPr>
          <w:bCs/>
          <w:sz w:val="28"/>
          <w:szCs w:val="28"/>
        </w:rPr>
        <w:t>Дов</w:t>
      </w:r>
      <w:r>
        <w:rPr>
          <w:bCs/>
          <w:sz w:val="28"/>
          <w:szCs w:val="28"/>
          <w:lang w:val="uk-UA"/>
        </w:rPr>
        <w:t>і</w:t>
      </w:r>
      <w:r>
        <w:rPr>
          <w:bCs/>
          <w:sz w:val="28"/>
          <w:szCs w:val="28"/>
        </w:rPr>
        <w:t>льна увага.</w:t>
      </w:r>
    </w:p>
    <w:p w:rsidR="00540303" w:rsidRDefault="00540303" w:rsidP="00540303">
      <w:pPr>
        <w:tabs>
          <w:tab w:val="left" w:pos="8625"/>
        </w:tabs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Моделі уваги: </w:t>
      </w:r>
      <w:r>
        <w:rPr>
          <w:iCs/>
          <w:sz w:val="28"/>
          <w:szCs w:val="28"/>
          <w:lang w:val="uk-UA"/>
        </w:rPr>
        <w:t>Д. Бродмента, Е. Трейсман, Дж. Дойч і Е. Дойч.</w:t>
      </w:r>
    </w:p>
    <w:p w:rsidR="00540303" w:rsidRDefault="00540303" w:rsidP="00540303">
      <w:pPr>
        <w:tabs>
          <w:tab w:val="left" w:pos="8625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13. </w:t>
      </w:r>
      <w:r>
        <w:rPr>
          <w:sz w:val="28"/>
          <w:szCs w:val="28"/>
          <w:lang w:val="uk-UA"/>
        </w:rPr>
        <w:t xml:space="preserve"> Моделі уваги: «доречності» Д.Нормана, ресурсна модель Д.Канемана.</w:t>
      </w:r>
      <w:r>
        <w:rPr>
          <w:sz w:val="28"/>
          <w:szCs w:val="28"/>
          <w:lang w:val="uk-UA"/>
        </w:rPr>
        <w:tab/>
      </w:r>
    </w:p>
    <w:p w:rsidR="00540303" w:rsidRDefault="00540303" w:rsidP="005403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14. Орієнтовний рефлекс, види ОР. </w:t>
      </w:r>
    </w:p>
    <w:p w:rsidR="00540303" w:rsidRDefault="00540303" w:rsidP="00540303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15. Локалізація головних „центрів” уваги. Теорія М. Познера.</w:t>
      </w:r>
    </w:p>
    <w:p w:rsidR="00540303" w:rsidRDefault="00540303" w:rsidP="00540303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>
        <w:rPr>
          <w:bCs/>
          <w:sz w:val="28"/>
          <w:szCs w:val="28"/>
          <w:lang w:val="uk-UA"/>
        </w:rPr>
        <w:t>Загальне уявлення про емоційну сферу особистості. Функції емоцій.</w:t>
      </w:r>
    </w:p>
    <w:p w:rsidR="00540303" w:rsidRDefault="00540303" w:rsidP="00540303">
      <w:pPr>
        <w:ind w:left="360" w:hanging="3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17. Теорії емоцій: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(Ч. Дарвіна,</w:t>
      </w:r>
      <w:r>
        <w:rPr>
          <w:bCs/>
          <w:sz w:val="28"/>
          <w:szCs w:val="28"/>
          <w:lang w:val="uk-UA"/>
        </w:rPr>
        <w:t xml:space="preserve"> П.К. Анохіна</w:t>
      </w:r>
      <w:r>
        <w:rPr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>В. Джеймса - К. Ланге, Д.Ліндслі).</w:t>
      </w:r>
    </w:p>
    <w:p w:rsidR="00540303" w:rsidRDefault="00540303" w:rsidP="00540303">
      <w:pPr>
        <w:ind w:left="360" w:hanging="36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18. Теорії емоцій: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>
        <w:rPr>
          <w:bCs/>
          <w:sz w:val="28"/>
          <w:szCs w:val="28"/>
          <w:lang w:val="uk-UA"/>
        </w:rPr>
        <w:t xml:space="preserve">В. Кеннона - П. Барда, </w:t>
      </w:r>
      <w:r>
        <w:rPr>
          <w:sz w:val="28"/>
          <w:szCs w:val="28"/>
          <w:lang w:val="uk-UA"/>
        </w:rPr>
        <w:t>П. Симонова П. Екмана).</w:t>
      </w:r>
    </w:p>
    <w:p w:rsidR="00540303" w:rsidRDefault="00540303" w:rsidP="00540303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</w:t>
      </w:r>
      <w:r>
        <w:rPr>
          <w:bCs/>
          <w:sz w:val="28"/>
          <w:szCs w:val="28"/>
          <w:lang w:val="uk-UA"/>
        </w:rPr>
        <w:t xml:space="preserve"> Емоціогені зони мозку. Емоції, темперамент і міжпівкульові відносини. </w:t>
      </w:r>
    </w:p>
    <w:p w:rsidR="00540303" w:rsidRDefault="00540303" w:rsidP="00540303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20. </w:t>
      </w:r>
      <w:r>
        <w:rPr>
          <w:sz w:val="28"/>
          <w:szCs w:val="28"/>
          <w:lang w:val="uk-UA"/>
        </w:rPr>
        <w:t xml:space="preserve">Визначення пам'яті, види пам'яті. </w:t>
      </w:r>
    </w:p>
    <w:p w:rsidR="00540303" w:rsidRDefault="00540303" w:rsidP="00540303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21. Концепція часової організації пам'яті Д. Хебба. Концепція активної пам'яті</w:t>
      </w:r>
      <w:r>
        <w:rPr>
          <w:sz w:val="28"/>
          <w:szCs w:val="28"/>
        </w:rPr>
        <w:t xml:space="preserve"> Т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Греченко</w:t>
      </w:r>
      <w:r>
        <w:rPr>
          <w:sz w:val="28"/>
          <w:szCs w:val="28"/>
          <w:lang w:val="uk-UA"/>
        </w:rPr>
        <w:t>.</w:t>
      </w:r>
    </w:p>
    <w:p w:rsidR="00540303" w:rsidRDefault="00540303" w:rsidP="00540303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 Фізіологічні теорії пам'яті: Синоптична теорія С.Роуз, ревербераційна теорія Л. Де Но Рафаеля.</w:t>
      </w:r>
    </w:p>
    <w:p w:rsidR="00540303" w:rsidRDefault="00540303" w:rsidP="00540303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 Фізіологічні теорії пам'яті: нейронна модель Є.М. Соколова, математична модель А.М. Лебедєва.</w:t>
      </w:r>
    </w:p>
    <w:p w:rsidR="00540303" w:rsidRDefault="00540303" w:rsidP="00540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 Біохімічні дослідження пам'яті.</w:t>
      </w:r>
    </w:p>
    <w:p w:rsidR="00540303" w:rsidRDefault="00540303" w:rsidP="00540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 Етапи формування та актуалізація енграми.</w:t>
      </w:r>
    </w:p>
    <w:p w:rsidR="00540303" w:rsidRDefault="00540303" w:rsidP="00540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 Поняття мовлення, функції. Друга сигнальна система.</w:t>
      </w:r>
    </w:p>
    <w:p w:rsidR="00540303" w:rsidRDefault="00540303" w:rsidP="00540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 Фізіологічний механізм сприйняття мови (модель Д.Мейєра та Р. Шваневальдта).</w:t>
      </w:r>
    </w:p>
    <w:p w:rsidR="00540303" w:rsidRDefault="00540303" w:rsidP="00540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 Локалізація мисленево-мовної функції (етапи). Еволюція мови.</w:t>
      </w:r>
    </w:p>
    <w:p w:rsidR="00540303" w:rsidRDefault="00540303" w:rsidP="00540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 Особливості типології людини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й міжкульові зв’язки при мовленні. </w:t>
      </w:r>
    </w:p>
    <w:p w:rsidR="00540303" w:rsidRDefault="00540303" w:rsidP="00540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 Фізіологічні особливості сну. Види сну. </w:t>
      </w:r>
    </w:p>
    <w:p w:rsidR="00540303" w:rsidRDefault="00540303" w:rsidP="00540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 Стадії сну. Потреба в сні. Фізіологічні зміни під час сну.</w:t>
      </w:r>
    </w:p>
    <w:p w:rsidR="00540303" w:rsidRDefault="00540303" w:rsidP="00540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32. Теорії сну: хімічна, гальмівна, сучасні.</w:t>
      </w:r>
    </w:p>
    <w:p w:rsidR="00540303" w:rsidRDefault="00540303" w:rsidP="005403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33. Поняття свідомості і несвідомого у психофізіології.</w:t>
      </w:r>
    </w:p>
    <w:p w:rsidR="00540303" w:rsidRDefault="00540303" w:rsidP="00540303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34. Теорії свідомості: І.П. Павлова, Ф. Крика, Дж.Еделмена,</w:t>
      </w:r>
    </w:p>
    <w:p w:rsidR="00540303" w:rsidRDefault="00540303" w:rsidP="00540303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О.М. Іваницького, Дж. Еклза, К. Прибрама.</w:t>
      </w:r>
    </w:p>
    <w:p w:rsidR="00540303" w:rsidRDefault="00540303" w:rsidP="00540303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35. Форми несвідомого: установки, автоматизми, стереотипи, підпорогове сприйняття, змінені стани свідомості.</w:t>
      </w:r>
    </w:p>
    <w:p w:rsidR="00540303" w:rsidRDefault="00540303" w:rsidP="00540303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36. Синдром розумово-емоційного напруження — основа виникнення стресу в сучасних умовах життя.</w:t>
      </w:r>
    </w:p>
    <w:p w:rsidR="00540303" w:rsidRDefault="00540303" w:rsidP="00540303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37. Неспецифічні реакції організму на дію стресорів.</w:t>
      </w:r>
    </w:p>
    <w:p w:rsidR="00540303" w:rsidRDefault="00540303" w:rsidP="00540303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38. Зниження резистентності організму при тривалій дії стресора. </w:t>
      </w:r>
    </w:p>
    <w:p w:rsidR="00540303" w:rsidRDefault="00540303" w:rsidP="00540303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39. Біолого-психологічні та соціально-виробничі фактори ризику виникнення стану стресу. </w:t>
      </w:r>
    </w:p>
    <w:p w:rsidR="00540303" w:rsidRPr="009274B1" w:rsidRDefault="00540303" w:rsidP="00540303">
      <w:pPr>
        <w:ind w:left="540" w:hanging="540"/>
        <w:jc w:val="both"/>
        <w:rPr>
          <w:lang w:val="uk-UA"/>
        </w:rPr>
      </w:pPr>
      <w:r>
        <w:rPr>
          <w:sz w:val="28"/>
          <w:szCs w:val="28"/>
          <w:lang w:val="uk-UA"/>
        </w:rPr>
        <w:t>40.</w:t>
      </w:r>
      <w:r w:rsidRPr="008764B8">
        <w:rPr>
          <w:sz w:val="28"/>
          <w:szCs w:val="28"/>
          <w:lang w:val="uk-UA"/>
        </w:rPr>
        <w:t>Захворювання, пов’язані зі стресом. Засоби захисту від стресу.</w:t>
      </w:r>
    </w:p>
    <w:p w:rsidR="00016FEC" w:rsidRDefault="00016FEC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Default="00540303" w:rsidP="00540303"/>
    <w:p w:rsidR="00540303" w:rsidRPr="00DA0B2D" w:rsidRDefault="00540303" w:rsidP="00540303">
      <w:pPr>
        <w:jc w:val="center"/>
        <w:rPr>
          <w:sz w:val="28"/>
          <w:szCs w:val="28"/>
          <w:lang w:val="uk-UA"/>
        </w:rPr>
      </w:pPr>
      <w:r w:rsidRPr="00DA0B2D">
        <w:rPr>
          <w:sz w:val="28"/>
          <w:szCs w:val="28"/>
          <w:lang w:val="uk-UA"/>
        </w:rPr>
        <w:lastRenderedPageBreak/>
        <w:t>Херсонський державний університет</w:t>
      </w:r>
    </w:p>
    <w:p w:rsidR="00540303" w:rsidRPr="00DA0B2D" w:rsidRDefault="00540303" w:rsidP="0054030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</w:t>
      </w:r>
      <w:r w:rsidRPr="00DA0B2D">
        <w:rPr>
          <w:sz w:val="28"/>
          <w:szCs w:val="28"/>
          <w:lang w:val="uk-UA"/>
        </w:rPr>
        <w:t xml:space="preserve"> психології, історії та соціології</w:t>
      </w:r>
    </w:p>
    <w:p w:rsidR="00540303" w:rsidRPr="00DA0B2D" w:rsidRDefault="00540303" w:rsidP="00540303">
      <w:pPr>
        <w:jc w:val="center"/>
        <w:rPr>
          <w:sz w:val="28"/>
          <w:szCs w:val="28"/>
          <w:lang w:val="uk-UA"/>
        </w:rPr>
      </w:pPr>
      <w:r w:rsidRPr="00DA0B2D">
        <w:rPr>
          <w:sz w:val="28"/>
          <w:szCs w:val="28"/>
          <w:lang w:val="uk-UA"/>
        </w:rPr>
        <w:t>Кафедра практичної психології</w:t>
      </w:r>
    </w:p>
    <w:p w:rsidR="00540303" w:rsidRPr="00DA0B2D" w:rsidRDefault="00540303" w:rsidP="00540303">
      <w:pPr>
        <w:jc w:val="center"/>
        <w:rPr>
          <w:sz w:val="28"/>
          <w:szCs w:val="28"/>
        </w:rPr>
      </w:pPr>
    </w:p>
    <w:p w:rsidR="00540303" w:rsidRPr="00DA0B2D" w:rsidRDefault="00540303" w:rsidP="00540303">
      <w:pPr>
        <w:jc w:val="center"/>
        <w:rPr>
          <w:sz w:val="28"/>
          <w:szCs w:val="28"/>
        </w:rPr>
      </w:pPr>
    </w:p>
    <w:p w:rsidR="00540303" w:rsidRPr="00DA0B2D" w:rsidRDefault="00540303" w:rsidP="00540303">
      <w:pPr>
        <w:jc w:val="center"/>
        <w:rPr>
          <w:sz w:val="28"/>
          <w:szCs w:val="28"/>
        </w:rPr>
      </w:pPr>
    </w:p>
    <w:p w:rsidR="00540303" w:rsidRDefault="00540303" w:rsidP="00540303">
      <w:pPr>
        <w:jc w:val="center"/>
        <w:rPr>
          <w:b/>
          <w:sz w:val="28"/>
          <w:szCs w:val="28"/>
        </w:rPr>
      </w:pPr>
    </w:p>
    <w:p w:rsidR="00540303" w:rsidRDefault="00540303" w:rsidP="00540303">
      <w:pPr>
        <w:jc w:val="center"/>
        <w:rPr>
          <w:b/>
          <w:sz w:val="28"/>
          <w:szCs w:val="28"/>
        </w:rPr>
      </w:pPr>
    </w:p>
    <w:p w:rsidR="00540303" w:rsidRDefault="00540303" w:rsidP="00540303">
      <w:pPr>
        <w:jc w:val="center"/>
        <w:rPr>
          <w:b/>
          <w:sz w:val="28"/>
          <w:szCs w:val="28"/>
        </w:rPr>
      </w:pPr>
    </w:p>
    <w:p w:rsidR="00540303" w:rsidRDefault="00540303" w:rsidP="00540303">
      <w:pPr>
        <w:jc w:val="center"/>
        <w:rPr>
          <w:b/>
          <w:sz w:val="28"/>
          <w:szCs w:val="28"/>
        </w:rPr>
      </w:pPr>
    </w:p>
    <w:p w:rsidR="00540303" w:rsidRDefault="00540303" w:rsidP="00540303">
      <w:pPr>
        <w:jc w:val="center"/>
        <w:rPr>
          <w:b/>
          <w:sz w:val="28"/>
          <w:szCs w:val="28"/>
        </w:rPr>
      </w:pPr>
    </w:p>
    <w:p w:rsidR="00540303" w:rsidRDefault="00540303" w:rsidP="00540303">
      <w:pPr>
        <w:jc w:val="center"/>
        <w:rPr>
          <w:b/>
          <w:sz w:val="28"/>
          <w:szCs w:val="28"/>
        </w:rPr>
      </w:pPr>
    </w:p>
    <w:p w:rsidR="00540303" w:rsidRDefault="00540303" w:rsidP="00540303">
      <w:pPr>
        <w:jc w:val="center"/>
        <w:rPr>
          <w:b/>
          <w:sz w:val="28"/>
          <w:szCs w:val="28"/>
        </w:rPr>
      </w:pPr>
    </w:p>
    <w:p w:rsidR="00540303" w:rsidRDefault="00540303" w:rsidP="00540303">
      <w:pPr>
        <w:spacing w:line="48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ПЛАНИ</w:t>
      </w:r>
    </w:p>
    <w:p w:rsidR="00540303" w:rsidRDefault="00540303" w:rsidP="00540303">
      <w:pPr>
        <w:spacing w:line="48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СЕМІНАРСЬКИХ / </w:t>
      </w:r>
      <w:r w:rsidRPr="003E22A0">
        <w:rPr>
          <w:b/>
          <w:caps/>
          <w:sz w:val="32"/>
          <w:szCs w:val="32"/>
          <w:lang w:val="uk-UA"/>
        </w:rPr>
        <w:t xml:space="preserve">лабораторних </w:t>
      </w:r>
      <w:r>
        <w:rPr>
          <w:b/>
          <w:sz w:val="32"/>
          <w:szCs w:val="32"/>
          <w:lang w:val="uk-UA"/>
        </w:rPr>
        <w:t>ЗАНЯТЬ</w:t>
      </w:r>
    </w:p>
    <w:p w:rsidR="00540303" w:rsidRPr="00DA0B2D" w:rsidRDefault="00540303" w:rsidP="00540303">
      <w:pPr>
        <w:spacing w:line="48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З КУРСУ „ПСИХОФІЗІОЛОГІЯ”</w:t>
      </w:r>
    </w:p>
    <w:p w:rsidR="00540303" w:rsidRDefault="00540303" w:rsidP="00540303">
      <w:pPr>
        <w:spacing w:line="480" w:lineRule="auto"/>
        <w:jc w:val="center"/>
        <w:rPr>
          <w:b/>
          <w:sz w:val="28"/>
          <w:szCs w:val="28"/>
        </w:rPr>
      </w:pPr>
    </w:p>
    <w:p w:rsidR="00540303" w:rsidRDefault="00540303" w:rsidP="00540303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Денна та заочна форма навчання</w:t>
      </w:r>
    </w:p>
    <w:p w:rsidR="00540303" w:rsidRPr="00DA0B2D" w:rsidRDefault="00540303" w:rsidP="00540303">
      <w:pPr>
        <w:spacing w:line="480" w:lineRule="auto"/>
        <w:jc w:val="center"/>
        <w:rPr>
          <w:b/>
          <w:sz w:val="28"/>
          <w:szCs w:val="28"/>
          <w:lang w:val="uk-UA"/>
        </w:rPr>
      </w:pPr>
    </w:p>
    <w:p w:rsidR="00540303" w:rsidRDefault="00540303" w:rsidP="00540303">
      <w:pPr>
        <w:spacing w:line="480" w:lineRule="auto"/>
        <w:jc w:val="center"/>
        <w:rPr>
          <w:b/>
          <w:sz w:val="28"/>
          <w:szCs w:val="28"/>
        </w:rPr>
      </w:pPr>
    </w:p>
    <w:p w:rsidR="00540303" w:rsidRDefault="00540303" w:rsidP="00540303">
      <w:pPr>
        <w:spacing w:line="480" w:lineRule="auto"/>
        <w:jc w:val="center"/>
        <w:rPr>
          <w:b/>
          <w:sz w:val="28"/>
          <w:szCs w:val="28"/>
        </w:rPr>
      </w:pPr>
    </w:p>
    <w:p w:rsidR="00540303" w:rsidRDefault="00540303" w:rsidP="00540303">
      <w:pPr>
        <w:spacing w:line="480" w:lineRule="auto"/>
        <w:jc w:val="center"/>
        <w:rPr>
          <w:b/>
          <w:sz w:val="28"/>
          <w:szCs w:val="28"/>
        </w:rPr>
      </w:pPr>
    </w:p>
    <w:p w:rsidR="00540303" w:rsidRDefault="00540303" w:rsidP="00540303">
      <w:pPr>
        <w:jc w:val="center"/>
        <w:rPr>
          <w:b/>
          <w:sz w:val="28"/>
          <w:szCs w:val="28"/>
        </w:rPr>
      </w:pPr>
    </w:p>
    <w:p w:rsidR="00540303" w:rsidRDefault="00540303" w:rsidP="00540303">
      <w:pPr>
        <w:jc w:val="center"/>
        <w:rPr>
          <w:b/>
          <w:sz w:val="28"/>
          <w:szCs w:val="28"/>
        </w:rPr>
      </w:pPr>
    </w:p>
    <w:p w:rsidR="00540303" w:rsidRDefault="00540303" w:rsidP="00540303">
      <w:pPr>
        <w:jc w:val="center"/>
        <w:rPr>
          <w:b/>
          <w:sz w:val="28"/>
          <w:szCs w:val="28"/>
        </w:rPr>
      </w:pPr>
    </w:p>
    <w:p w:rsidR="00540303" w:rsidRDefault="00540303" w:rsidP="00540303">
      <w:pPr>
        <w:jc w:val="center"/>
        <w:rPr>
          <w:b/>
          <w:sz w:val="28"/>
          <w:szCs w:val="28"/>
        </w:rPr>
      </w:pPr>
    </w:p>
    <w:p w:rsidR="00540303" w:rsidRDefault="00540303" w:rsidP="00540303">
      <w:pPr>
        <w:jc w:val="center"/>
        <w:rPr>
          <w:b/>
          <w:sz w:val="28"/>
          <w:szCs w:val="28"/>
        </w:rPr>
      </w:pPr>
    </w:p>
    <w:p w:rsidR="00540303" w:rsidRDefault="00540303" w:rsidP="00540303">
      <w:pPr>
        <w:jc w:val="center"/>
        <w:rPr>
          <w:b/>
          <w:sz w:val="28"/>
          <w:szCs w:val="28"/>
        </w:rPr>
      </w:pPr>
    </w:p>
    <w:p w:rsidR="00540303" w:rsidRDefault="00540303" w:rsidP="00540303">
      <w:pPr>
        <w:jc w:val="center"/>
        <w:rPr>
          <w:b/>
          <w:sz w:val="28"/>
          <w:szCs w:val="28"/>
        </w:rPr>
      </w:pPr>
    </w:p>
    <w:p w:rsidR="00540303" w:rsidRDefault="00540303" w:rsidP="00540303">
      <w:pPr>
        <w:jc w:val="center"/>
        <w:rPr>
          <w:b/>
          <w:sz w:val="28"/>
          <w:szCs w:val="28"/>
        </w:rPr>
      </w:pPr>
    </w:p>
    <w:p w:rsidR="00540303" w:rsidRDefault="00540303" w:rsidP="00540303">
      <w:pPr>
        <w:jc w:val="center"/>
        <w:rPr>
          <w:b/>
          <w:sz w:val="28"/>
          <w:szCs w:val="28"/>
        </w:rPr>
      </w:pPr>
    </w:p>
    <w:p w:rsidR="00540303" w:rsidRDefault="00540303" w:rsidP="00540303">
      <w:pPr>
        <w:jc w:val="center"/>
        <w:rPr>
          <w:b/>
          <w:sz w:val="28"/>
          <w:szCs w:val="28"/>
        </w:rPr>
      </w:pPr>
    </w:p>
    <w:p w:rsidR="00540303" w:rsidRDefault="00540303" w:rsidP="00540303">
      <w:pPr>
        <w:jc w:val="center"/>
        <w:rPr>
          <w:b/>
          <w:sz w:val="28"/>
          <w:szCs w:val="28"/>
        </w:rPr>
      </w:pPr>
    </w:p>
    <w:p w:rsidR="00540303" w:rsidRDefault="00540303" w:rsidP="00540303">
      <w:pPr>
        <w:jc w:val="center"/>
        <w:rPr>
          <w:b/>
          <w:sz w:val="28"/>
          <w:szCs w:val="28"/>
        </w:rPr>
      </w:pPr>
    </w:p>
    <w:p w:rsidR="00540303" w:rsidRDefault="00540303" w:rsidP="00540303">
      <w:pPr>
        <w:jc w:val="center"/>
        <w:rPr>
          <w:b/>
          <w:sz w:val="28"/>
          <w:szCs w:val="28"/>
        </w:rPr>
      </w:pPr>
    </w:p>
    <w:p w:rsidR="00540303" w:rsidRPr="006631C0" w:rsidRDefault="00540303" w:rsidP="00540303">
      <w:pPr>
        <w:jc w:val="center"/>
        <w:rPr>
          <w:b/>
          <w:sz w:val="28"/>
          <w:szCs w:val="28"/>
          <w:lang w:val="uk-UA"/>
        </w:rPr>
      </w:pPr>
      <w:r w:rsidRPr="006631C0">
        <w:rPr>
          <w:b/>
          <w:sz w:val="28"/>
          <w:szCs w:val="28"/>
          <w:lang w:val="uk-UA"/>
        </w:rPr>
        <w:lastRenderedPageBreak/>
        <w:t>ЗМІСТОВІ МОДУЛІ УЧБОВОГО КУРСУ:</w:t>
      </w:r>
    </w:p>
    <w:p w:rsidR="00540303" w:rsidRDefault="00540303" w:rsidP="00540303">
      <w:pPr>
        <w:jc w:val="center"/>
        <w:rPr>
          <w:b/>
          <w:sz w:val="28"/>
          <w:szCs w:val="28"/>
          <w:lang w:val="uk-UA"/>
        </w:rPr>
      </w:pPr>
      <w:r w:rsidRPr="006631C0">
        <w:rPr>
          <w:b/>
          <w:sz w:val="28"/>
          <w:szCs w:val="28"/>
          <w:lang w:val="uk-UA"/>
        </w:rPr>
        <w:t>ЗМІСТОВИЙ МОДУЛЬ № 1.</w:t>
      </w:r>
    </w:p>
    <w:p w:rsidR="00540303" w:rsidRPr="003E22A0" w:rsidRDefault="00540303" w:rsidP="00540303">
      <w:pPr>
        <w:ind w:firstLine="720"/>
        <w:jc w:val="center"/>
        <w:rPr>
          <w:b/>
          <w:sz w:val="28"/>
          <w:szCs w:val="28"/>
          <w:lang w:val="uk-UA"/>
        </w:rPr>
      </w:pPr>
      <w:r w:rsidRPr="00A03B94">
        <w:rPr>
          <w:b/>
          <w:sz w:val="28"/>
          <w:szCs w:val="28"/>
          <w:lang w:val="uk-UA"/>
        </w:rPr>
        <w:t>Основи психофізіології нервової діяльності особистості.</w:t>
      </w:r>
    </w:p>
    <w:p w:rsidR="00540303" w:rsidRPr="00A03B94" w:rsidRDefault="00540303" w:rsidP="00540303">
      <w:pPr>
        <w:jc w:val="both"/>
        <w:rPr>
          <w:bCs/>
          <w:sz w:val="28"/>
          <w:szCs w:val="28"/>
          <w:u w:val="single"/>
          <w:lang w:val="uk-UA"/>
        </w:rPr>
      </w:pPr>
      <w:r w:rsidRPr="002B05EE">
        <w:rPr>
          <w:bCs/>
          <w:caps/>
          <w:sz w:val="28"/>
          <w:szCs w:val="28"/>
          <w:u w:val="single"/>
          <w:lang w:val="uk-UA"/>
        </w:rPr>
        <w:t xml:space="preserve">Лабораторний </w:t>
      </w:r>
      <w:r w:rsidRPr="00A03B94">
        <w:rPr>
          <w:bCs/>
          <w:sz w:val="28"/>
          <w:szCs w:val="28"/>
          <w:u w:val="single"/>
          <w:lang w:val="uk-UA"/>
        </w:rPr>
        <w:t>МОДУЛЬ 1.</w:t>
      </w:r>
    </w:p>
    <w:p w:rsidR="00540303" w:rsidRPr="003E22A0" w:rsidRDefault="00540303" w:rsidP="00540303">
      <w:pPr>
        <w:numPr>
          <w:ilvl w:val="0"/>
          <w:numId w:val="3"/>
        </w:numPr>
        <w:ind w:left="426" w:hanging="426"/>
        <w:jc w:val="both"/>
        <w:rPr>
          <w:sz w:val="28"/>
          <w:szCs w:val="28"/>
          <w:u w:val="single"/>
          <w:lang w:val="uk-UA"/>
        </w:rPr>
      </w:pPr>
      <w:r w:rsidRPr="003E22A0">
        <w:rPr>
          <w:sz w:val="28"/>
          <w:szCs w:val="28"/>
          <w:u w:val="single"/>
          <w:lang w:val="uk-UA"/>
        </w:rPr>
        <w:t>Предмет психофізіології, питання історії її розвитку. Методи психофізіологічних досліджень.</w:t>
      </w:r>
    </w:p>
    <w:p w:rsidR="00540303" w:rsidRDefault="00540303" w:rsidP="00540303">
      <w:pPr>
        <w:tabs>
          <w:tab w:val="left" w:pos="426"/>
        </w:tabs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EA33DD">
        <w:rPr>
          <w:sz w:val="28"/>
          <w:szCs w:val="28"/>
          <w:lang w:val="uk-UA"/>
        </w:rPr>
        <w:t>Предмет психофізіології, її місце в системі наукового знання</w:t>
      </w:r>
      <w:r>
        <w:rPr>
          <w:sz w:val="28"/>
          <w:szCs w:val="28"/>
          <w:lang w:val="uk-UA"/>
        </w:rPr>
        <w:t xml:space="preserve">. </w:t>
      </w:r>
    </w:p>
    <w:p w:rsidR="00540303" w:rsidRDefault="00540303" w:rsidP="00540303">
      <w:pPr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EA33DD">
        <w:rPr>
          <w:sz w:val="28"/>
          <w:szCs w:val="28"/>
          <w:lang w:val="uk-UA"/>
        </w:rPr>
        <w:t>Завдання та принципи психофізіології.</w:t>
      </w:r>
    </w:p>
    <w:p w:rsidR="00540303" w:rsidRDefault="00540303" w:rsidP="00540303">
      <w:pPr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EA33DD">
        <w:rPr>
          <w:sz w:val="28"/>
          <w:szCs w:val="28"/>
          <w:lang w:val="uk-UA"/>
        </w:rPr>
        <w:t>У</w:t>
      </w:r>
      <w:r w:rsidRPr="002B05EE">
        <w:rPr>
          <w:sz w:val="28"/>
          <w:szCs w:val="28"/>
          <w:lang w:val="uk-UA"/>
        </w:rPr>
        <w:t>мовні</w:t>
      </w:r>
      <w:r w:rsidRPr="00EA33DD">
        <w:rPr>
          <w:sz w:val="28"/>
          <w:szCs w:val="28"/>
          <w:lang w:val="uk-UA"/>
        </w:rPr>
        <w:t xml:space="preserve"> та безумовні рефлекси.</w:t>
      </w:r>
    </w:p>
    <w:p w:rsidR="00540303" w:rsidRDefault="00540303" w:rsidP="00540303">
      <w:pPr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 w:rsidRPr="002B05EE">
        <w:rPr>
          <w:sz w:val="28"/>
          <w:szCs w:val="28"/>
          <w:lang w:val="uk-UA"/>
        </w:rPr>
        <w:t xml:space="preserve"> </w:t>
      </w:r>
      <w:r w:rsidRPr="00EA33DD">
        <w:rPr>
          <w:sz w:val="28"/>
          <w:szCs w:val="28"/>
          <w:lang w:val="uk-UA"/>
        </w:rPr>
        <w:t>Аналітико-синтетична діяльність кори мозку.</w:t>
      </w:r>
    </w:p>
    <w:p w:rsidR="00540303" w:rsidRDefault="00540303" w:rsidP="00540303">
      <w:pPr>
        <w:tabs>
          <w:tab w:val="left" w:pos="426"/>
        </w:tabs>
        <w:ind w:left="786"/>
        <w:jc w:val="both"/>
        <w:rPr>
          <w:sz w:val="28"/>
          <w:szCs w:val="28"/>
          <w:lang w:val="uk-UA"/>
        </w:rPr>
      </w:pPr>
    </w:p>
    <w:p w:rsidR="00540303" w:rsidRPr="003E22A0" w:rsidRDefault="00540303" w:rsidP="00540303">
      <w:pPr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  <w:u w:val="single"/>
          <w:lang w:val="uk-UA"/>
        </w:rPr>
      </w:pPr>
      <w:r w:rsidRPr="003E22A0">
        <w:rPr>
          <w:bCs/>
          <w:sz w:val="28"/>
          <w:szCs w:val="28"/>
          <w:u w:val="single"/>
          <w:lang w:val="uk-UA"/>
        </w:rPr>
        <w:t xml:space="preserve"> </w:t>
      </w:r>
      <w:r w:rsidRPr="003E22A0">
        <w:rPr>
          <w:sz w:val="28"/>
          <w:szCs w:val="28"/>
          <w:u w:val="single"/>
          <w:lang w:val="uk-UA"/>
        </w:rPr>
        <w:t>Відчуття, сприйняття, кодування і переробка інформації в нервовій системі</w:t>
      </w:r>
      <w:r w:rsidRPr="003E22A0">
        <w:rPr>
          <w:bCs/>
          <w:sz w:val="28"/>
          <w:szCs w:val="28"/>
          <w:u w:val="single"/>
          <w:lang w:val="uk-UA"/>
        </w:rPr>
        <w:t>.</w:t>
      </w:r>
    </w:p>
    <w:p w:rsidR="00540303" w:rsidRDefault="00540303" w:rsidP="00540303">
      <w:pPr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B05EE">
        <w:rPr>
          <w:sz w:val="28"/>
          <w:szCs w:val="28"/>
          <w:lang w:val="uk-UA"/>
        </w:rPr>
        <w:t>Загальні питання рецепції.</w:t>
      </w:r>
    </w:p>
    <w:p w:rsidR="00540303" w:rsidRDefault="00540303" w:rsidP="00540303">
      <w:pPr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B05EE">
        <w:rPr>
          <w:sz w:val="28"/>
          <w:szCs w:val="28"/>
          <w:lang w:val="uk-UA"/>
        </w:rPr>
        <w:t xml:space="preserve"> Сенсорні системи, їх функції.</w:t>
      </w:r>
    </w:p>
    <w:p w:rsidR="00540303" w:rsidRDefault="00540303" w:rsidP="00540303">
      <w:pPr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B05EE">
        <w:rPr>
          <w:sz w:val="28"/>
          <w:szCs w:val="28"/>
          <w:lang w:val="uk-UA"/>
        </w:rPr>
        <w:t xml:space="preserve">   Психофізіологічні аспекти відчуття.</w:t>
      </w:r>
    </w:p>
    <w:p w:rsidR="00540303" w:rsidRDefault="00540303" w:rsidP="00540303">
      <w:pPr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B05EE">
        <w:rPr>
          <w:sz w:val="28"/>
          <w:szCs w:val="28"/>
          <w:lang w:val="uk-UA"/>
        </w:rPr>
        <w:t xml:space="preserve"> Основні властивості відчуттів.</w:t>
      </w:r>
    </w:p>
    <w:p w:rsidR="00540303" w:rsidRPr="003E22A0" w:rsidRDefault="00540303" w:rsidP="00540303">
      <w:pPr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B05EE">
        <w:rPr>
          <w:sz w:val="28"/>
          <w:szCs w:val="28"/>
          <w:lang w:val="uk-UA"/>
        </w:rPr>
        <w:t xml:space="preserve"> </w:t>
      </w:r>
      <w:r w:rsidRPr="002B05EE">
        <w:rPr>
          <w:iCs/>
          <w:sz w:val="28"/>
          <w:szCs w:val="28"/>
          <w:lang w:val="uk-UA"/>
        </w:rPr>
        <w:t>Абсолютний низький та  абсолютний верхній пор</w:t>
      </w:r>
      <w:r>
        <w:rPr>
          <w:iCs/>
          <w:sz w:val="28"/>
          <w:szCs w:val="28"/>
          <w:lang w:val="uk-UA"/>
        </w:rPr>
        <w:t>о</w:t>
      </w:r>
      <w:r w:rsidRPr="002B05EE">
        <w:rPr>
          <w:iCs/>
          <w:sz w:val="28"/>
          <w:szCs w:val="28"/>
          <w:lang w:val="uk-UA"/>
        </w:rPr>
        <w:t>ги відчуттів. Закон Вебера-Фехнера.</w:t>
      </w:r>
    </w:p>
    <w:p w:rsidR="00540303" w:rsidRDefault="00540303" w:rsidP="00540303">
      <w:pPr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B05EE">
        <w:rPr>
          <w:bCs/>
          <w:sz w:val="28"/>
          <w:szCs w:val="28"/>
          <w:lang w:val="uk-UA"/>
        </w:rPr>
        <w:t xml:space="preserve"> Психологія сприймання. </w:t>
      </w:r>
      <w:r w:rsidRPr="002B05EE">
        <w:rPr>
          <w:sz w:val="28"/>
          <w:szCs w:val="28"/>
          <w:lang w:val="uk-UA"/>
        </w:rPr>
        <w:t>Психофізіологічні аспекти сприймання.</w:t>
      </w:r>
      <w:r>
        <w:rPr>
          <w:sz w:val="28"/>
          <w:szCs w:val="28"/>
          <w:lang w:val="uk-UA"/>
        </w:rPr>
        <w:t xml:space="preserve"> </w:t>
      </w:r>
      <w:r w:rsidRPr="002B05EE">
        <w:rPr>
          <w:sz w:val="28"/>
          <w:szCs w:val="28"/>
          <w:lang w:val="uk-UA"/>
        </w:rPr>
        <w:t>Властивості сприймання.</w:t>
      </w:r>
    </w:p>
    <w:p w:rsidR="00540303" w:rsidRDefault="00540303" w:rsidP="00540303">
      <w:pPr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B05EE">
        <w:rPr>
          <w:sz w:val="28"/>
          <w:szCs w:val="28"/>
          <w:lang w:val="uk-UA"/>
        </w:rPr>
        <w:t xml:space="preserve"> </w:t>
      </w:r>
      <w:r w:rsidRPr="002B05EE">
        <w:rPr>
          <w:iCs/>
          <w:sz w:val="28"/>
          <w:szCs w:val="28"/>
          <w:lang w:val="uk-UA"/>
        </w:rPr>
        <w:t xml:space="preserve">Концепція інформаційного синтезу </w:t>
      </w:r>
      <w:r w:rsidRPr="002B05EE">
        <w:rPr>
          <w:sz w:val="28"/>
          <w:szCs w:val="28"/>
          <w:lang w:val="uk-UA"/>
        </w:rPr>
        <w:t>Олексія Іваницького.</w:t>
      </w:r>
    </w:p>
    <w:p w:rsidR="00540303" w:rsidRDefault="00540303" w:rsidP="0054030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786"/>
        <w:jc w:val="both"/>
        <w:rPr>
          <w:sz w:val="28"/>
          <w:szCs w:val="28"/>
          <w:lang w:val="uk-UA"/>
        </w:rPr>
      </w:pPr>
    </w:p>
    <w:p w:rsidR="00540303" w:rsidRPr="003E22A0" w:rsidRDefault="00540303" w:rsidP="00540303">
      <w:pPr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  <w:u w:val="single"/>
          <w:lang w:val="uk-UA"/>
        </w:rPr>
      </w:pPr>
      <w:r w:rsidRPr="002B05EE">
        <w:rPr>
          <w:sz w:val="28"/>
          <w:szCs w:val="28"/>
          <w:lang w:val="uk-UA"/>
        </w:rPr>
        <w:t xml:space="preserve"> </w:t>
      </w:r>
      <w:r w:rsidRPr="003E22A0">
        <w:rPr>
          <w:sz w:val="28"/>
          <w:szCs w:val="28"/>
          <w:u w:val="single"/>
          <w:lang w:val="uk-UA"/>
        </w:rPr>
        <w:t>Увага, її психофізіологічний механізм.</w:t>
      </w:r>
    </w:p>
    <w:p w:rsidR="00540303" w:rsidRDefault="00540303" w:rsidP="0054030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2B05EE">
        <w:rPr>
          <w:sz w:val="28"/>
          <w:szCs w:val="28"/>
          <w:lang w:val="uk-UA"/>
        </w:rPr>
        <w:t xml:space="preserve">Загальна характеристика уваги. </w:t>
      </w:r>
    </w:p>
    <w:p w:rsidR="00540303" w:rsidRDefault="00540303" w:rsidP="0054030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2B05EE">
        <w:rPr>
          <w:sz w:val="28"/>
          <w:szCs w:val="28"/>
          <w:lang w:val="uk-UA"/>
        </w:rPr>
        <w:t xml:space="preserve">Властивості уваги. Мимовільна увага. </w:t>
      </w:r>
      <w:r w:rsidRPr="002B05EE">
        <w:rPr>
          <w:bCs/>
          <w:sz w:val="28"/>
          <w:szCs w:val="28"/>
          <w:lang w:val="uk-UA"/>
        </w:rPr>
        <w:t>Довільна увага.</w:t>
      </w:r>
      <w:r w:rsidRPr="002B05EE">
        <w:rPr>
          <w:sz w:val="28"/>
          <w:szCs w:val="28"/>
          <w:lang w:val="uk-UA"/>
        </w:rPr>
        <w:t xml:space="preserve"> </w:t>
      </w:r>
    </w:p>
    <w:p w:rsidR="00540303" w:rsidRDefault="00540303" w:rsidP="0054030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2B05EE">
        <w:rPr>
          <w:sz w:val="28"/>
          <w:szCs w:val="28"/>
          <w:lang w:val="uk-UA"/>
        </w:rPr>
        <w:t xml:space="preserve">Моделі уваги: </w:t>
      </w:r>
      <w:r w:rsidRPr="002B05EE">
        <w:rPr>
          <w:iCs/>
          <w:sz w:val="28"/>
          <w:szCs w:val="28"/>
          <w:lang w:val="uk-UA"/>
        </w:rPr>
        <w:t>Д. Бродмента, Е. Трейсман, Дж. Дойч і Е. Дойч.</w:t>
      </w:r>
    </w:p>
    <w:p w:rsidR="00540303" w:rsidRDefault="00540303" w:rsidP="0054030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4.</w:t>
      </w:r>
      <w:r w:rsidRPr="002B05EE">
        <w:rPr>
          <w:iCs/>
          <w:sz w:val="28"/>
          <w:szCs w:val="28"/>
          <w:lang w:val="uk-UA"/>
        </w:rPr>
        <w:t xml:space="preserve"> </w:t>
      </w:r>
      <w:r w:rsidRPr="002B05EE">
        <w:rPr>
          <w:sz w:val="28"/>
          <w:szCs w:val="28"/>
          <w:lang w:val="uk-UA"/>
        </w:rPr>
        <w:t>Моделі уваги: «доречності» Д.Нормана, ресурсна модель Д.Канемана.</w:t>
      </w:r>
    </w:p>
    <w:p w:rsidR="00540303" w:rsidRDefault="00540303" w:rsidP="0054030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2B05EE">
        <w:rPr>
          <w:sz w:val="28"/>
          <w:szCs w:val="28"/>
          <w:lang w:val="uk-UA"/>
        </w:rPr>
        <w:t xml:space="preserve"> Орієнтовний рефлекс, види ОР.</w:t>
      </w:r>
    </w:p>
    <w:p w:rsidR="00540303" w:rsidRDefault="00540303" w:rsidP="0054030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2B05EE">
        <w:rPr>
          <w:sz w:val="28"/>
          <w:szCs w:val="28"/>
          <w:lang w:val="uk-UA"/>
        </w:rPr>
        <w:t xml:space="preserve"> </w:t>
      </w:r>
      <w:r w:rsidRPr="002B05EE">
        <w:rPr>
          <w:bCs/>
          <w:sz w:val="28"/>
          <w:szCs w:val="28"/>
          <w:lang w:val="uk-UA"/>
        </w:rPr>
        <w:t>Локалізація головних „центрів” уваги. Теорія М. Познера.</w:t>
      </w:r>
    </w:p>
    <w:p w:rsidR="00540303" w:rsidRDefault="00540303" w:rsidP="0054030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sz w:val="28"/>
          <w:szCs w:val="28"/>
          <w:lang w:val="uk-UA"/>
        </w:rPr>
      </w:pPr>
    </w:p>
    <w:p w:rsidR="00540303" w:rsidRPr="003E22A0" w:rsidRDefault="00540303" w:rsidP="00540303">
      <w:pPr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  <w:u w:val="single"/>
          <w:lang w:val="uk-UA"/>
        </w:rPr>
      </w:pPr>
      <w:r w:rsidRPr="003E22A0">
        <w:rPr>
          <w:sz w:val="28"/>
          <w:szCs w:val="28"/>
          <w:u w:val="single"/>
          <w:lang w:val="uk-UA"/>
        </w:rPr>
        <w:t xml:space="preserve"> Психофізіологія пам’яті.</w:t>
      </w:r>
    </w:p>
    <w:p w:rsidR="00540303" w:rsidRDefault="00540303" w:rsidP="0054030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2B05EE">
        <w:rPr>
          <w:sz w:val="28"/>
          <w:szCs w:val="28"/>
          <w:lang w:val="uk-UA"/>
        </w:rPr>
        <w:t xml:space="preserve">Визначення пам'яті, види пам'яті. </w:t>
      </w:r>
    </w:p>
    <w:p w:rsidR="00540303" w:rsidRDefault="00540303" w:rsidP="0054030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2B05EE">
        <w:rPr>
          <w:sz w:val="28"/>
          <w:szCs w:val="28"/>
          <w:lang w:val="uk-UA"/>
        </w:rPr>
        <w:t xml:space="preserve"> Концепція часової організації пам'яті Д. Хебба.</w:t>
      </w:r>
    </w:p>
    <w:p w:rsidR="00540303" w:rsidRDefault="00540303" w:rsidP="0054030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2B05EE">
        <w:rPr>
          <w:sz w:val="28"/>
          <w:szCs w:val="28"/>
          <w:lang w:val="uk-UA"/>
        </w:rPr>
        <w:t xml:space="preserve"> Концепція активної пам'яті Т. Греченко.</w:t>
      </w:r>
    </w:p>
    <w:p w:rsidR="00540303" w:rsidRDefault="00540303" w:rsidP="0054030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2B05EE">
        <w:rPr>
          <w:sz w:val="28"/>
          <w:szCs w:val="28"/>
          <w:lang w:val="uk-UA"/>
        </w:rPr>
        <w:t xml:space="preserve"> Фізіологічні теорії пам'яті: Синоптична теорія С.Роуз, ревербераційна теорія Л. Де Но Рафаеля. Фізіологічні теорії пам'яті: нейронна модель Є.М. Соколова, математична модель А.М. Лебедєва.</w:t>
      </w:r>
    </w:p>
    <w:p w:rsidR="00540303" w:rsidRDefault="00540303" w:rsidP="0054030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2B05EE">
        <w:rPr>
          <w:sz w:val="28"/>
          <w:szCs w:val="28"/>
          <w:lang w:val="uk-UA"/>
        </w:rPr>
        <w:t xml:space="preserve"> Біохімічні дослідження пам'яті.</w:t>
      </w:r>
    </w:p>
    <w:p w:rsidR="00540303" w:rsidRDefault="00540303" w:rsidP="0054030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2B05EE">
        <w:rPr>
          <w:sz w:val="28"/>
          <w:szCs w:val="28"/>
          <w:lang w:val="uk-UA"/>
        </w:rPr>
        <w:t xml:space="preserve"> Етапи формування та актуалізація енграми.</w:t>
      </w:r>
    </w:p>
    <w:p w:rsidR="00540303" w:rsidRPr="002B05EE" w:rsidRDefault="00540303" w:rsidP="0054030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val="uk-UA"/>
        </w:rPr>
      </w:pPr>
    </w:p>
    <w:p w:rsidR="00540303" w:rsidRPr="00FB632C" w:rsidRDefault="00540303" w:rsidP="00540303">
      <w:pPr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8"/>
          <w:szCs w:val="28"/>
          <w:u w:val="single"/>
          <w:lang w:val="uk-UA"/>
        </w:rPr>
      </w:pPr>
      <w:r w:rsidRPr="00FB632C">
        <w:rPr>
          <w:sz w:val="28"/>
          <w:szCs w:val="28"/>
          <w:u w:val="single"/>
          <w:lang w:val="uk-UA"/>
        </w:rPr>
        <w:t>Психофізіологія емоційної сфери.</w:t>
      </w:r>
    </w:p>
    <w:p w:rsidR="00540303" w:rsidRDefault="00540303" w:rsidP="0054030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Pr="002B05EE">
        <w:rPr>
          <w:bCs/>
          <w:sz w:val="28"/>
          <w:szCs w:val="28"/>
          <w:lang w:val="uk-UA"/>
        </w:rPr>
        <w:t>Загальне уявлення про емоційну сферу особистості. Функції емоцій.</w:t>
      </w:r>
    </w:p>
    <w:p w:rsidR="00540303" w:rsidRDefault="00540303" w:rsidP="0054030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</w:t>
      </w:r>
      <w:r w:rsidRPr="002B05EE">
        <w:rPr>
          <w:bCs/>
          <w:sz w:val="28"/>
          <w:szCs w:val="28"/>
          <w:lang w:val="uk-UA"/>
        </w:rPr>
        <w:t xml:space="preserve"> Теорії емоцій:</w:t>
      </w:r>
      <w:r w:rsidRPr="002B05EE">
        <w:rPr>
          <w:b/>
          <w:sz w:val="28"/>
          <w:szCs w:val="28"/>
          <w:lang w:val="uk-UA"/>
        </w:rPr>
        <w:t xml:space="preserve"> </w:t>
      </w:r>
      <w:r w:rsidRPr="002B05EE">
        <w:rPr>
          <w:sz w:val="28"/>
          <w:szCs w:val="28"/>
          <w:lang w:val="uk-UA"/>
        </w:rPr>
        <w:t>(Ч. Дарвіна,</w:t>
      </w:r>
      <w:r w:rsidRPr="002B05EE">
        <w:rPr>
          <w:bCs/>
          <w:sz w:val="28"/>
          <w:szCs w:val="28"/>
          <w:lang w:val="uk-UA"/>
        </w:rPr>
        <w:t xml:space="preserve"> П.К. Анохіна</w:t>
      </w:r>
      <w:r w:rsidRPr="002B05EE">
        <w:rPr>
          <w:sz w:val="28"/>
          <w:szCs w:val="28"/>
          <w:lang w:val="uk-UA"/>
        </w:rPr>
        <w:t xml:space="preserve">, </w:t>
      </w:r>
      <w:r w:rsidRPr="002B05EE">
        <w:rPr>
          <w:bCs/>
          <w:sz w:val="28"/>
          <w:szCs w:val="28"/>
          <w:lang w:val="uk-UA"/>
        </w:rPr>
        <w:t>В. Джеймса - К. Ланге, Д.Ліндслі).</w:t>
      </w:r>
    </w:p>
    <w:p w:rsidR="00540303" w:rsidRDefault="00540303" w:rsidP="00540303">
      <w:p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3.</w:t>
      </w:r>
      <w:r w:rsidRPr="002B05EE">
        <w:rPr>
          <w:bCs/>
          <w:sz w:val="28"/>
          <w:szCs w:val="28"/>
          <w:lang w:val="uk-UA"/>
        </w:rPr>
        <w:t xml:space="preserve"> Теорії емоцій:</w:t>
      </w:r>
      <w:r w:rsidRPr="002B05EE">
        <w:rPr>
          <w:b/>
          <w:sz w:val="28"/>
          <w:szCs w:val="28"/>
          <w:lang w:val="uk-UA"/>
        </w:rPr>
        <w:t xml:space="preserve"> </w:t>
      </w:r>
      <w:r w:rsidRPr="002B05EE">
        <w:rPr>
          <w:sz w:val="28"/>
          <w:szCs w:val="28"/>
          <w:lang w:val="uk-UA"/>
        </w:rPr>
        <w:t>(</w:t>
      </w:r>
      <w:r w:rsidRPr="002B05EE">
        <w:rPr>
          <w:bCs/>
          <w:sz w:val="28"/>
          <w:szCs w:val="28"/>
          <w:lang w:val="uk-UA"/>
        </w:rPr>
        <w:t xml:space="preserve">В. Кеннона - П. Барда, </w:t>
      </w:r>
      <w:r w:rsidRPr="002B05EE">
        <w:rPr>
          <w:sz w:val="28"/>
          <w:szCs w:val="28"/>
          <w:lang w:val="uk-UA"/>
        </w:rPr>
        <w:t>П. Симонова П. Екмана).</w:t>
      </w:r>
    </w:p>
    <w:p w:rsidR="00540303" w:rsidRPr="002B05EE" w:rsidRDefault="00540303" w:rsidP="00540303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2B05EE">
        <w:rPr>
          <w:sz w:val="28"/>
          <w:szCs w:val="28"/>
          <w:lang w:val="uk-UA"/>
        </w:rPr>
        <w:t xml:space="preserve"> </w:t>
      </w:r>
      <w:r w:rsidRPr="002B05EE">
        <w:rPr>
          <w:bCs/>
          <w:sz w:val="28"/>
          <w:szCs w:val="28"/>
          <w:lang w:val="uk-UA"/>
        </w:rPr>
        <w:t xml:space="preserve">Емоціогені зони мозку. Емоції, темперамент і міжпівкульові </w:t>
      </w:r>
      <w:r>
        <w:rPr>
          <w:bCs/>
          <w:sz w:val="28"/>
          <w:szCs w:val="28"/>
          <w:lang w:val="uk-UA"/>
        </w:rPr>
        <w:t>зв’язки.</w:t>
      </w:r>
      <w:r w:rsidRPr="002B05EE">
        <w:rPr>
          <w:bCs/>
          <w:sz w:val="28"/>
          <w:szCs w:val="28"/>
          <w:lang w:val="uk-UA"/>
        </w:rPr>
        <w:t xml:space="preserve">  </w:t>
      </w:r>
    </w:p>
    <w:p w:rsidR="00540303" w:rsidRDefault="00540303" w:rsidP="00540303">
      <w:pPr>
        <w:ind w:firstLine="708"/>
        <w:jc w:val="center"/>
        <w:rPr>
          <w:b/>
          <w:sz w:val="28"/>
          <w:szCs w:val="28"/>
          <w:lang w:val="uk-UA"/>
        </w:rPr>
      </w:pPr>
    </w:p>
    <w:p w:rsidR="00540303" w:rsidRDefault="00540303" w:rsidP="00540303">
      <w:pPr>
        <w:ind w:firstLine="708"/>
        <w:jc w:val="center"/>
        <w:rPr>
          <w:b/>
          <w:sz w:val="28"/>
          <w:szCs w:val="28"/>
          <w:lang w:val="uk-UA"/>
        </w:rPr>
      </w:pPr>
      <w:r w:rsidRPr="0023633B">
        <w:rPr>
          <w:b/>
          <w:sz w:val="28"/>
          <w:szCs w:val="28"/>
          <w:lang w:val="uk-UA"/>
        </w:rPr>
        <w:t xml:space="preserve">ЗМІСТОВИЙ МОДУЛЬ № </w:t>
      </w:r>
      <w:r>
        <w:rPr>
          <w:b/>
          <w:sz w:val="28"/>
          <w:szCs w:val="28"/>
          <w:lang w:val="uk-UA"/>
        </w:rPr>
        <w:t>2</w:t>
      </w:r>
      <w:r w:rsidRPr="0023633B">
        <w:rPr>
          <w:b/>
          <w:sz w:val="28"/>
          <w:szCs w:val="28"/>
          <w:lang w:val="uk-UA"/>
        </w:rPr>
        <w:t>.</w:t>
      </w:r>
    </w:p>
    <w:p w:rsidR="00540303" w:rsidRDefault="00540303" w:rsidP="00540303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Психофізіологія пізнавальних процесів. Свідомість, сон.</w:t>
      </w:r>
    </w:p>
    <w:p w:rsidR="00540303" w:rsidRPr="0023633B" w:rsidRDefault="00540303" w:rsidP="00540303">
      <w:pPr>
        <w:ind w:firstLine="720"/>
        <w:jc w:val="center"/>
        <w:rPr>
          <w:b/>
          <w:sz w:val="28"/>
          <w:szCs w:val="28"/>
          <w:lang w:val="uk-UA"/>
        </w:rPr>
      </w:pPr>
    </w:p>
    <w:p w:rsidR="00540303" w:rsidRPr="00A03B94" w:rsidRDefault="00540303" w:rsidP="00540303">
      <w:pPr>
        <w:jc w:val="both"/>
        <w:rPr>
          <w:bCs/>
          <w:sz w:val="28"/>
          <w:szCs w:val="28"/>
          <w:u w:val="single"/>
          <w:lang w:val="uk-UA"/>
        </w:rPr>
      </w:pPr>
      <w:r w:rsidRPr="00B5731E">
        <w:rPr>
          <w:bCs/>
          <w:caps/>
          <w:sz w:val="28"/>
          <w:szCs w:val="28"/>
          <w:u w:val="single"/>
          <w:lang w:val="uk-UA"/>
        </w:rPr>
        <w:t>Лабораторний</w:t>
      </w:r>
      <w:r>
        <w:rPr>
          <w:bCs/>
          <w:sz w:val="28"/>
          <w:szCs w:val="28"/>
          <w:u w:val="single"/>
          <w:lang w:val="uk-UA"/>
        </w:rPr>
        <w:t xml:space="preserve"> МОДУЛЬ 2</w:t>
      </w:r>
      <w:r w:rsidRPr="00A03B94">
        <w:rPr>
          <w:bCs/>
          <w:sz w:val="28"/>
          <w:szCs w:val="28"/>
          <w:u w:val="single"/>
          <w:lang w:val="uk-UA"/>
        </w:rPr>
        <w:t>.</w:t>
      </w:r>
    </w:p>
    <w:p w:rsidR="00540303" w:rsidRDefault="00540303" w:rsidP="00540303">
      <w:pPr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 w:rsidRPr="00FB632C">
        <w:rPr>
          <w:sz w:val="28"/>
          <w:szCs w:val="28"/>
          <w:u w:val="single"/>
          <w:lang w:val="uk-UA"/>
        </w:rPr>
        <w:t>Психофізіологія мислення та мовлення</w:t>
      </w:r>
      <w:r w:rsidRPr="005026C5">
        <w:rPr>
          <w:sz w:val="28"/>
          <w:szCs w:val="28"/>
          <w:lang w:val="uk-UA"/>
        </w:rPr>
        <w:t>.</w:t>
      </w:r>
    </w:p>
    <w:p w:rsidR="00540303" w:rsidRDefault="00540303" w:rsidP="00540303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EA33DD">
        <w:rPr>
          <w:sz w:val="28"/>
          <w:szCs w:val="28"/>
          <w:lang w:val="uk-UA"/>
        </w:rPr>
        <w:t>Поняття мовлення, функції. Друга сигнальна система.</w:t>
      </w:r>
    </w:p>
    <w:p w:rsidR="00540303" w:rsidRDefault="00540303" w:rsidP="00540303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Фізіологічний механізм сприйняття мови (модель Д.Мейєра та Р. Шваневальдта).</w:t>
      </w:r>
      <w:r w:rsidRPr="00EA33DD">
        <w:rPr>
          <w:sz w:val="28"/>
          <w:szCs w:val="28"/>
          <w:lang w:val="uk-UA"/>
        </w:rPr>
        <w:t xml:space="preserve"> </w:t>
      </w:r>
    </w:p>
    <w:p w:rsidR="00540303" w:rsidRDefault="00540303" w:rsidP="00540303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EA33DD">
        <w:rPr>
          <w:sz w:val="28"/>
          <w:szCs w:val="28"/>
          <w:lang w:val="uk-UA"/>
        </w:rPr>
        <w:t>Локалізація мисленево-мовної функції</w:t>
      </w:r>
      <w:r>
        <w:rPr>
          <w:sz w:val="28"/>
          <w:szCs w:val="28"/>
          <w:lang w:val="uk-UA"/>
        </w:rPr>
        <w:t xml:space="preserve"> (етапи)</w:t>
      </w:r>
      <w:r w:rsidRPr="00EA33DD">
        <w:rPr>
          <w:sz w:val="28"/>
          <w:szCs w:val="28"/>
          <w:lang w:val="uk-UA"/>
        </w:rPr>
        <w:t>.</w:t>
      </w:r>
    </w:p>
    <w:p w:rsidR="00540303" w:rsidRDefault="00540303" w:rsidP="00540303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EA33DD">
        <w:rPr>
          <w:sz w:val="28"/>
          <w:szCs w:val="28"/>
          <w:lang w:val="uk-UA"/>
        </w:rPr>
        <w:t xml:space="preserve"> Еволюція мови. Особливості типології людини</w:t>
      </w:r>
      <w:r w:rsidRPr="00EA33DD">
        <w:rPr>
          <w:b/>
          <w:bCs/>
          <w:sz w:val="28"/>
          <w:szCs w:val="28"/>
          <w:lang w:val="uk-UA"/>
        </w:rPr>
        <w:t xml:space="preserve"> </w:t>
      </w:r>
      <w:r w:rsidRPr="00EA33DD">
        <w:rPr>
          <w:sz w:val="28"/>
          <w:szCs w:val="28"/>
          <w:lang w:val="uk-UA"/>
        </w:rPr>
        <w:t xml:space="preserve">й міжкульові </w:t>
      </w:r>
      <w:r>
        <w:rPr>
          <w:sz w:val="28"/>
          <w:szCs w:val="28"/>
          <w:lang w:val="uk-UA"/>
        </w:rPr>
        <w:t xml:space="preserve">зв’язки при мовленні. </w:t>
      </w:r>
    </w:p>
    <w:p w:rsidR="00540303" w:rsidRDefault="00540303" w:rsidP="00540303">
      <w:pPr>
        <w:ind w:left="426"/>
        <w:jc w:val="both"/>
        <w:rPr>
          <w:sz w:val="28"/>
          <w:szCs w:val="28"/>
          <w:lang w:val="uk-UA"/>
        </w:rPr>
      </w:pPr>
    </w:p>
    <w:p w:rsidR="00540303" w:rsidRPr="00FB632C" w:rsidRDefault="00540303" w:rsidP="00540303">
      <w:pPr>
        <w:numPr>
          <w:ilvl w:val="0"/>
          <w:numId w:val="2"/>
        </w:numPr>
        <w:ind w:left="426" w:hanging="426"/>
        <w:jc w:val="both"/>
        <w:rPr>
          <w:sz w:val="28"/>
          <w:szCs w:val="28"/>
          <w:u w:val="single"/>
          <w:lang w:val="uk-UA"/>
        </w:rPr>
      </w:pPr>
      <w:r w:rsidRPr="00FB632C">
        <w:rPr>
          <w:sz w:val="28"/>
          <w:szCs w:val="28"/>
          <w:u w:val="single"/>
          <w:lang w:val="uk-UA"/>
        </w:rPr>
        <w:t>Психофізіологія сну та сновидінь.</w:t>
      </w:r>
    </w:p>
    <w:p w:rsidR="00540303" w:rsidRDefault="00540303" w:rsidP="00540303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5026C5">
        <w:rPr>
          <w:sz w:val="28"/>
          <w:szCs w:val="28"/>
          <w:lang w:val="uk-UA"/>
        </w:rPr>
        <w:t>Фізіологічні особливості сну. Види сну.</w:t>
      </w:r>
    </w:p>
    <w:p w:rsidR="00540303" w:rsidRDefault="00540303" w:rsidP="00540303">
      <w:pPr>
        <w:ind w:left="426"/>
        <w:jc w:val="both"/>
        <w:rPr>
          <w:sz w:val="28"/>
          <w:szCs w:val="28"/>
          <w:lang w:val="uk-UA"/>
        </w:rPr>
      </w:pPr>
      <w:r w:rsidRPr="005026C5">
        <w:rPr>
          <w:sz w:val="28"/>
          <w:szCs w:val="28"/>
          <w:lang w:val="uk-UA"/>
        </w:rPr>
        <w:t xml:space="preserve"> Стадії сну. Потреба в сні.</w:t>
      </w:r>
    </w:p>
    <w:p w:rsidR="00540303" w:rsidRDefault="00540303" w:rsidP="00540303">
      <w:pPr>
        <w:ind w:left="426"/>
        <w:jc w:val="both"/>
        <w:rPr>
          <w:sz w:val="28"/>
          <w:szCs w:val="28"/>
          <w:lang w:val="uk-UA"/>
        </w:rPr>
      </w:pPr>
      <w:r w:rsidRPr="005026C5">
        <w:rPr>
          <w:sz w:val="28"/>
          <w:szCs w:val="28"/>
          <w:lang w:val="uk-UA"/>
        </w:rPr>
        <w:t xml:space="preserve"> Фізіологічні зміни під час сну. </w:t>
      </w:r>
    </w:p>
    <w:p w:rsidR="00540303" w:rsidRDefault="00540303" w:rsidP="00540303">
      <w:pPr>
        <w:ind w:left="426"/>
        <w:jc w:val="both"/>
        <w:rPr>
          <w:sz w:val="28"/>
          <w:szCs w:val="28"/>
          <w:lang w:val="uk-UA"/>
        </w:rPr>
      </w:pPr>
      <w:r w:rsidRPr="005026C5">
        <w:rPr>
          <w:sz w:val="28"/>
          <w:szCs w:val="28"/>
          <w:lang w:val="uk-UA"/>
        </w:rPr>
        <w:t>Теорії сну: хімічна, гальмівна, сучасні.</w:t>
      </w:r>
    </w:p>
    <w:p w:rsidR="00540303" w:rsidRDefault="00540303" w:rsidP="00540303">
      <w:pPr>
        <w:ind w:left="426"/>
        <w:jc w:val="both"/>
        <w:rPr>
          <w:sz w:val="28"/>
          <w:szCs w:val="28"/>
          <w:lang w:val="uk-UA"/>
        </w:rPr>
      </w:pPr>
    </w:p>
    <w:p w:rsidR="00540303" w:rsidRPr="00FB632C" w:rsidRDefault="00540303" w:rsidP="00540303">
      <w:pPr>
        <w:numPr>
          <w:ilvl w:val="0"/>
          <w:numId w:val="2"/>
        </w:numPr>
        <w:ind w:left="426" w:hanging="426"/>
        <w:jc w:val="both"/>
        <w:rPr>
          <w:sz w:val="28"/>
          <w:szCs w:val="28"/>
          <w:lang w:val="uk-UA"/>
        </w:rPr>
      </w:pPr>
      <w:r w:rsidRPr="00FB632C">
        <w:rPr>
          <w:sz w:val="28"/>
          <w:szCs w:val="28"/>
          <w:u w:val="single"/>
          <w:lang w:val="uk-UA"/>
        </w:rPr>
        <w:t>Психофізіологія свідомості та несвідомого</w:t>
      </w:r>
    </w:p>
    <w:p w:rsidR="00540303" w:rsidRDefault="00540303" w:rsidP="0054030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2A6CAB">
        <w:rPr>
          <w:sz w:val="28"/>
          <w:szCs w:val="28"/>
          <w:lang w:val="uk-UA"/>
        </w:rPr>
        <w:t>Поняття свідомості і несвідомого у психофізіології.</w:t>
      </w:r>
    </w:p>
    <w:p w:rsidR="00540303" w:rsidRDefault="00540303" w:rsidP="0054030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2A6CAB">
        <w:rPr>
          <w:sz w:val="28"/>
          <w:szCs w:val="28"/>
          <w:lang w:val="uk-UA"/>
        </w:rPr>
        <w:t xml:space="preserve"> Теорії свідомості: І.П. Павлова, Ф. Крика, Дж.Еделмена, О.М. Іваницького, Дж. Еклза, К. Прибрама.</w:t>
      </w:r>
    </w:p>
    <w:p w:rsidR="00540303" w:rsidRDefault="00540303" w:rsidP="00540303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2A6CAB">
        <w:rPr>
          <w:sz w:val="28"/>
          <w:szCs w:val="28"/>
          <w:lang w:val="uk-UA"/>
        </w:rPr>
        <w:t xml:space="preserve"> Форми несвідомого: установки, автоматизми, стереотипи, підпорогове сприйняття, змінені стани свідомості. </w:t>
      </w:r>
    </w:p>
    <w:p w:rsidR="00540303" w:rsidRDefault="00540303" w:rsidP="00540303">
      <w:pPr>
        <w:ind w:left="786"/>
        <w:jc w:val="both"/>
        <w:rPr>
          <w:sz w:val="28"/>
          <w:szCs w:val="28"/>
          <w:lang w:val="uk-UA"/>
        </w:rPr>
      </w:pPr>
    </w:p>
    <w:p w:rsidR="00540303" w:rsidRPr="00FB632C" w:rsidRDefault="00540303" w:rsidP="00540303">
      <w:pPr>
        <w:numPr>
          <w:ilvl w:val="0"/>
          <w:numId w:val="2"/>
        </w:numPr>
        <w:ind w:left="426" w:hanging="426"/>
        <w:jc w:val="both"/>
        <w:rPr>
          <w:u w:val="single"/>
          <w:lang w:val="uk-UA"/>
        </w:rPr>
      </w:pPr>
      <w:r w:rsidRPr="00FB632C">
        <w:rPr>
          <w:sz w:val="28"/>
          <w:szCs w:val="28"/>
          <w:u w:val="single"/>
          <w:lang w:val="uk-UA"/>
        </w:rPr>
        <w:t>Психофізіологія стресу.</w:t>
      </w:r>
    </w:p>
    <w:p w:rsidR="00540303" w:rsidRDefault="00540303" w:rsidP="00540303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2A6CAB">
        <w:rPr>
          <w:sz w:val="28"/>
          <w:szCs w:val="28"/>
          <w:lang w:val="uk-UA"/>
        </w:rPr>
        <w:t>Синдром розумово-емоційного напруження — основа виникнення</w:t>
      </w:r>
      <w:r w:rsidRPr="002A6CAB">
        <w:rPr>
          <w:sz w:val="28"/>
          <w:szCs w:val="28"/>
        </w:rPr>
        <w:t xml:space="preserve"> </w:t>
      </w:r>
      <w:r w:rsidRPr="002A6CAB">
        <w:rPr>
          <w:sz w:val="28"/>
          <w:szCs w:val="28"/>
          <w:lang w:val="uk-UA"/>
        </w:rPr>
        <w:t>стресу в сучасних умовах життя.</w:t>
      </w:r>
    </w:p>
    <w:p w:rsidR="00540303" w:rsidRDefault="00540303" w:rsidP="00540303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2A6CAB">
        <w:rPr>
          <w:sz w:val="28"/>
          <w:szCs w:val="28"/>
          <w:lang w:val="uk-UA"/>
        </w:rPr>
        <w:t xml:space="preserve"> Неспецифічні реакції організму</w:t>
      </w:r>
      <w:r w:rsidRPr="002A6CAB">
        <w:rPr>
          <w:sz w:val="28"/>
          <w:szCs w:val="28"/>
        </w:rPr>
        <w:t xml:space="preserve"> </w:t>
      </w:r>
      <w:r w:rsidRPr="002A6CAB">
        <w:rPr>
          <w:sz w:val="28"/>
          <w:szCs w:val="28"/>
          <w:lang w:val="uk-UA"/>
        </w:rPr>
        <w:t>на дію стресорів.</w:t>
      </w:r>
    </w:p>
    <w:p w:rsidR="00540303" w:rsidRDefault="00540303" w:rsidP="00540303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2A6CAB">
        <w:rPr>
          <w:sz w:val="28"/>
          <w:szCs w:val="28"/>
          <w:lang w:val="uk-UA"/>
        </w:rPr>
        <w:t xml:space="preserve"> Зниження резистентності організму при тривалій дії стресора.</w:t>
      </w:r>
    </w:p>
    <w:p w:rsidR="00540303" w:rsidRDefault="00540303" w:rsidP="00540303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2A6CAB">
        <w:rPr>
          <w:sz w:val="28"/>
          <w:szCs w:val="28"/>
          <w:lang w:val="uk-UA"/>
        </w:rPr>
        <w:t xml:space="preserve"> Біолого-психологічні та соціально-виробничі</w:t>
      </w:r>
      <w:r w:rsidRPr="002A6CAB">
        <w:rPr>
          <w:sz w:val="28"/>
          <w:szCs w:val="28"/>
        </w:rPr>
        <w:t xml:space="preserve"> </w:t>
      </w:r>
      <w:r w:rsidRPr="002A6CAB">
        <w:rPr>
          <w:sz w:val="28"/>
          <w:szCs w:val="28"/>
          <w:lang w:val="uk-UA"/>
        </w:rPr>
        <w:t>фактори ризику виникнення стану стресу.</w:t>
      </w:r>
    </w:p>
    <w:p w:rsidR="00540303" w:rsidRPr="002A6CAB" w:rsidRDefault="00540303" w:rsidP="00540303">
      <w:pPr>
        <w:ind w:left="426"/>
        <w:jc w:val="both"/>
        <w:rPr>
          <w:lang w:val="uk-UA"/>
        </w:rPr>
      </w:pPr>
      <w:r>
        <w:rPr>
          <w:sz w:val="28"/>
          <w:szCs w:val="28"/>
          <w:lang w:val="uk-UA"/>
        </w:rPr>
        <w:t>5.</w:t>
      </w:r>
      <w:r w:rsidRPr="002A6CAB">
        <w:rPr>
          <w:sz w:val="28"/>
          <w:szCs w:val="28"/>
          <w:lang w:val="uk-UA"/>
        </w:rPr>
        <w:t xml:space="preserve"> Захворювання, пов’язані зі стресом. Засоби захисту від стресу.</w:t>
      </w:r>
    </w:p>
    <w:p w:rsidR="00540303" w:rsidRDefault="00540303" w:rsidP="00540303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540303" w:rsidRDefault="00540303" w:rsidP="00540303">
      <w:pPr>
        <w:pStyle w:val="2"/>
        <w:spacing w:after="0" w:line="240" w:lineRule="auto"/>
        <w:ind w:left="0"/>
        <w:jc w:val="both"/>
        <w:rPr>
          <w:sz w:val="28"/>
          <w:szCs w:val="28"/>
          <w:u w:val="single"/>
        </w:rPr>
      </w:pPr>
    </w:p>
    <w:p w:rsidR="00540303" w:rsidRDefault="00540303" w:rsidP="00540303">
      <w:pPr>
        <w:pStyle w:val="2"/>
        <w:spacing w:after="0" w:line="240" w:lineRule="auto"/>
        <w:ind w:left="0"/>
        <w:jc w:val="both"/>
        <w:rPr>
          <w:sz w:val="28"/>
          <w:szCs w:val="28"/>
          <w:u w:val="single"/>
        </w:rPr>
      </w:pPr>
    </w:p>
    <w:p w:rsidR="00540303" w:rsidRDefault="00540303" w:rsidP="00540303">
      <w:pPr>
        <w:pStyle w:val="2"/>
        <w:spacing w:after="0" w:line="240" w:lineRule="auto"/>
        <w:ind w:left="0"/>
        <w:jc w:val="both"/>
        <w:rPr>
          <w:sz w:val="28"/>
          <w:szCs w:val="28"/>
          <w:u w:val="single"/>
        </w:rPr>
      </w:pPr>
    </w:p>
    <w:p w:rsidR="00540303" w:rsidRDefault="00540303" w:rsidP="00540303">
      <w:pPr>
        <w:pStyle w:val="2"/>
        <w:spacing w:after="0" w:line="240" w:lineRule="auto"/>
        <w:ind w:left="0"/>
        <w:jc w:val="both"/>
        <w:rPr>
          <w:sz w:val="28"/>
          <w:szCs w:val="28"/>
          <w:u w:val="single"/>
        </w:rPr>
      </w:pPr>
    </w:p>
    <w:p w:rsidR="00540303" w:rsidRDefault="00540303" w:rsidP="00540303">
      <w:pPr>
        <w:pStyle w:val="2"/>
        <w:spacing w:after="0" w:line="240" w:lineRule="auto"/>
        <w:ind w:left="0"/>
        <w:jc w:val="both"/>
        <w:rPr>
          <w:sz w:val="28"/>
          <w:szCs w:val="28"/>
          <w:u w:val="single"/>
        </w:rPr>
      </w:pPr>
    </w:p>
    <w:p w:rsidR="00540303" w:rsidRDefault="00540303" w:rsidP="00540303">
      <w:pPr>
        <w:pStyle w:val="2"/>
        <w:spacing w:after="0" w:line="240" w:lineRule="auto"/>
        <w:ind w:left="0"/>
        <w:jc w:val="both"/>
        <w:rPr>
          <w:sz w:val="28"/>
          <w:szCs w:val="28"/>
          <w:u w:val="single"/>
        </w:rPr>
      </w:pPr>
    </w:p>
    <w:p w:rsidR="00540303" w:rsidRDefault="00540303" w:rsidP="00540303">
      <w:pPr>
        <w:pStyle w:val="2"/>
        <w:spacing w:after="0" w:line="240" w:lineRule="auto"/>
        <w:ind w:left="0"/>
        <w:jc w:val="both"/>
        <w:rPr>
          <w:sz w:val="28"/>
          <w:szCs w:val="28"/>
          <w:u w:val="single"/>
        </w:rPr>
      </w:pPr>
    </w:p>
    <w:p w:rsidR="00540303" w:rsidRPr="00EB3778" w:rsidRDefault="00540303" w:rsidP="00540303">
      <w:pPr>
        <w:pStyle w:val="2"/>
        <w:spacing w:after="0" w:line="240" w:lineRule="auto"/>
        <w:ind w:left="0"/>
        <w:jc w:val="both"/>
        <w:rPr>
          <w:sz w:val="28"/>
          <w:szCs w:val="28"/>
          <w:u w:val="single"/>
        </w:rPr>
      </w:pPr>
      <w:r w:rsidRPr="00EB3778">
        <w:rPr>
          <w:sz w:val="28"/>
          <w:szCs w:val="28"/>
          <w:u w:val="single"/>
        </w:rPr>
        <w:lastRenderedPageBreak/>
        <w:t>МОДУЛЬ САМОСТІЙНОЇ РОБОТИ 1.</w:t>
      </w:r>
    </w:p>
    <w:p w:rsidR="00540303" w:rsidRPr="0030229C" w:rsidRDefault="00540303" w:rsidP="00540303">
      <w:pPr>
        <w:ind w:firstLine="360"/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Дослідити запропоновану теорію, концепцію чи парадигму. Визначити:</w:t>
      </w:r>
    </w:p>
    <w:p w:rsidR="00540303" w:rsidRPr="0030229C" w:rsidRDefault="00540303" w:rsidP="0054030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психофізіологічну основу теорії та обґрунтувати її</w:t>
      </w:r>
    </w:p>
    <w:p w:rsidR="00540303" w:rsidRPr="0030229C" w:rsidRDefault="00540303" w:rsidP="0054030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 xml:space="preserve">замалювати схему </w:t>
      </w:r>
    </w:p>
    <w:p w:rsidR="00540303" w:rsidRPr="0030229C" w:rsidRDefault="00540303" w:rsidP="0054030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визначити недоліки та переваги теорії</w:t>
      </w:r>
    </w:p>
    <w:p w:rsidR="00540303" w:rsidRPr="0030229C" w:rsidRDefault="00540303" w:rsidP="00540303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зробити власну оцінку теорії</w:t>
      </w:r>
      <w:r>
        <w:rPr>
          <w:sz w:val="28"/>
          <w:szCs w:val="28"/>
          <w:lang w:val="uk-UA"/>
        </w:rPr>
        <w:t>, спираючись на наукові докази чи припущення.</w:t>
      </w:r>
    </w:p>
    <w:p w:rsidR="00540303" w:rsidRPr="0030229C" w:rsidRDefault="00540303" w:rsidP="00540303">
      <w:pPr>
        <w:ind w:firstLine="360"/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Теорії для дослідження: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рефлекторна</w:t>
      </w:r>
      <w:r>
        <w:rPr>
          <w:sz w:val="28"/>
          <w:szCs w:val="28"/>
          <w:lang w:val="uk-UA"/>
        </w:rPr>
        <w:t xml:space="preserve"> теорії І.П. Павлова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порогова</w:t>
      </w:r>
      <w:r w:rsidRPr="0030229C">
        <w:rPr>
          <w:sz w:val="28"/>
          <w:szCs w:val="28"/>
          <w:lang w:val="uk-UA"/>
        </w:rPr>
        <w:t xml:space="preserve"> психофі</w:t>
      </w:r>
      <w:r>
        <w:rPr>
          <w:sz w:val="28"/>
          <w:szCs w:val="28"/>
          <w:lang w:val="uk-UA"/>
        </w:rPr>
        <w:t>зика Г. Фехнера</w:t>
      </w:r>
    </w:p>
    <w:p w:rsidR="00540303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2A6CAB">
        <w:rPr>
          <w:sz w:val="28"/>
          <w:szCs w:val="28"/>
          <w:lang w:val="uk-UA"/>
        </w:rPr>
        <w:t xml:space="preserve">психофізика прямих (суб'єктивних) оцінок С. Стівенса </w:t>
      </w:r>
    </w:p>
    <w:p w:rsidR="00540303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2A6CAB">
        <w:rPr>
          <w:iCs/>
          <w:sz w:val="28"/>
          <w:szCs w:val="28"/>
          <w:lang w:val="uk-UA"/>
        </w:rPr>
        <w:t xml:space="preserve">концепція інформаційного синтезу </w:t>
      </w:r>
      <w:r>
        <w:rPr>
          <w:sz w:val="28"/>
          <w:szCs w:val="28"/>
          <w:lang w:val="uk-UA"/>
        </w:rPr>
        <w:t>Олексія Іваницького</w:t>
      </w:r>
    </w:p>
    <w:p w:rsidR="00540303" w:rsidRPr="002A6CAB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2A6CAB">
        <w:rPr>
          <w:iCs/>
          <w:sz w:val="28"/>
          <w:szCs w:val="28"/>
          <w:lang w:val="uk-UA"/>
        </w:rPr>
        <w:t xml:space="preserve">модель фільтра </w:t>
      </w:r>
      <w:r w:rsidRPr="002A6CAB">
        <w:rPr>
          <w:sz w:val="28"/>
          <w:szCs w:val="28"/>
          <w:lang w:val="uk-UA" w:eastAsia="en-US"/>
        </w:rPr>
        <w:t>уваги</w:t>
      </w:r>
      <w:r>
        <w:rPr>
          <w:iCs/>
          <w:sz w:val="28"/>
          <w:szCs w:val="28"/>
          <w:lang w:val="uk-UA"/>
        </w:rPr>
        <w:t xml:space="preserve"> Д. Бродмента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iCs/>
          <w:sz w:val="28"/>
          <w:szCs w:val="28"/>
          <w:lang w:val="uk-UA"/>
        </w:rPr>
        <w:t xml:space="preserve">модель двухстадійної фільтрації </w:t>
      </w:r>
      <w:r w:rsidRPr="0030229C">
        <w:rPr>
          <w:sz w:val="28"/>
          <w:szCs w:val="28"/>
          <w:lang w:val="uk-UA" w:eastAsia="en-US"/>
        </w:rPr>
        <w:t>уваги</w:t>
      </w:r>
      <w:r>
        <w:rPr>
          <w:iCs/>
          <w:sz w:val="28"/>
          <w:szCs w:val="28"/>
          <w:lang w:val="uk-UA"/>
        </w:rPr>
        <w:t xml:space="preserve"> А. Трейсман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iCs/>
          <w:sz w:val="28"/>
          <w:szCs w:val="28"/>
          <w:lang w:val="uk-UA"/>
        </w:rPr>
        <w:t xml:space="preserve">модель </w:t>
      </w:r>
      <w:r w:rsidRPr="0030229C">
        <w:rPr>
          <w:sz w:val="28"/>
          <w:szCs w:val="28"/>
          <w:lang w:val="uk-UA" w:eastAsia="en-US"/>
        </w:rPr>
        <w:t>уваги</w:t>
      </w:r>
      <w:r>
        <w:rPr>
          <w:iCs/>
          <w:sz w:val="28"/>
          <w:szCs w:val="28"/>
          <w:lang w:val="uk-UA"/>
        </w:rPr>
        <w:t xml:space="preserve"> Дж. Дойч і Е. Дойч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kern w:val="24"/>
          <w:sz w:val="28"/>
          <w:szCs w:val="28"/>
          <w:lang w:val="uk-UA"/>
        </w:rPr>
        <w:t xml:space="preserve">модель «доречності» Дональда Норманна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 w:eastAsia="en-US"/>
        </w:rPr>
        <w:t>ресурсна модель уваги</w:t>
      </w:r>
      <w:r w:rsidRPr="0030229C">
        <w:rPr>
          <w:b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Денієла Канемана </w:t>
      </w:r>
    </w:p>
    <w:p w:rsidR="00540303" w:rsidRPr="002A6CAB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2A6CAB">
        <w:rPr>
          <w:bCs/>
          <w:sz w:val="28"/>
          <w:szCs w:val="28"/>
          <w:lang w:val="uk-UA"/>
        </w:rPr>
        <w:t>концепція часової орган</w:t>
      </w:r>
      <w:r>
        <w:rPr>
          <w:bCs/>
          <w:sz w:val="28"/>
          <w:szCs w:val="28"/>
          <w:lang w:val="uk-UA"/>
        </w:rPr>
        <w:t xml:space="preserve">ізації пам'яті Д. Хебба </w:t>
      </w:r>
    </w:p>
    <w:p w:rsidR="00540303" w:rsidRPr="002A6CAB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2A6CAB">
        <w:rPr>
          <w:bCs/>
          <w:sz w:val="28"/>
          <w:szCs w:val="28"/>
          <w:lang w:val="uk-UA"/>
        </w:rPr>
        <w:t>концепція активної пам'яті</w:t>
      </w:r>
      <w:r w:rsidRPr="002A6CAB">
        <w:rPr>
          <w:b/>
          <w:bCs/>
          <w:sz w:val="28"/>
          <w:szCs w:val="28"/>
          <w:lang w:val="uk-UA"/>
        </w:rPr>
        <w:t xml:space="preserve"> </w:t>
      </w:r>
      <w:r w:rsidRPr="002A6CAB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етяни Греченко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bCs/>
          <w:sz w:val="28"/>
          <w:szCs w:val="28"/>
          <w:lang w:val="uk-UA"/>
        </w:rPr>
        <w:t>теорія нейронних кодів пам'яті</w:t>
      </w:r>
      <w:r w:rsidRPr="0030229C"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А. Лебедєва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bCs/>
          <w:iCs/>
          <w:sz w:val="28"/>
          <w:szCs w:val="28"/>
          <w:lang w:val="uk-UA"/>
        </w:rPr>
        <w:t>умов</w:t>
      </w:r>
      <w:r>
        <w:rPr>
          <w:bCs/>
          <w:iCs/>
          <w:sz w:val="28"/>
          <w:szCs w:val="28"/>
          <w:lang w:val="uk-UA"/>
        </w:rPr>
        <w:t xml:space="preserve">но-рефлекторна теорія пам'яті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хімічна теорія пам'яті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фізична теорія пам’яті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сина</w:t>
      </w:r>
      <w:r w:rsidRPr="0030229C">
        <w:rPr>
          <w:sz w:val="28"/>
          <w:szCs w:val="28"/>
          <w:lang w:val="uk-UA"/>
        </w:rPr>
        <w:t>птична</w:t>
      </w:r>
      <w:r>
        <w:rPr>
          <w:sz w:val="28"/>
          <w:szCs w:val="28"/>
          <w:lang w:val="uk-UA"/>
        </w:rPr>
        <w:t xml:space="preserve"> теорія пам’яті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ревербераційн</w:t>
      </w:r>
      <w:r>
        <w:rPr>
          <w:sz w:val="28"/>
          <w:szCs w:val="28"/>
          <w:lang w:val="uk-UA"/>
        </w:rPr>
        <w:t xml:space="preserve">а теорія пам’яті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нейр</w:t>
      </w:r>
      <w:r>
        <w:rPr>
          <w:sz w:val="28"/>
          <w:szCs w:val="28"/>
          <w:lang w:val="uk-UA"/>
        </w:rPr>
        <w:t xml:space="preserve">онні моделі пам’яті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біохімічн</w:t>
      </w:r>
      <w:r>
        <w:rPr>
          <w:sz w:val="28"/>
          <w:szCs w:val="28"/>
          <w:lang w:val="uk-UA"/>
        </w:rPr>
        <w:t xml:space="preserve">і теорії пам’яті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bCs/>
          <w:sz w:val="28"/>
          <w:szCs w:val="28"/>
          <w:lang w:val="uk-UA"/>
        </w:rPr>
        <w:t xml:space="preserve">біологічна теорія емоцій </w:t>
      </w:r>
      <w:r>
        <w:rPr>
          <w:bCs/>
          <w:sz w:val="28"/>
          <w:szCs w:val="28"/>
          <w:lang w:val="uk-UA"/>
        </w:rPr>
        <w:t xml:space="preserve">Дарвіна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b/>
          <w:sz w:val="28"/>
          <w:szCs w:val="28"/>
          <w:lang w:val="uk-UA"/>
        </w:rPr>
      </w:pPr>
      <w:r w:rsidRPr="0030229C">
        <w:rPr>
          <w:bCs/>
          <w:sz w:val="28"/>
          <w:szCs w:val="28"/>
          <w:lang w:val="uk-UA"/>
        </w:rPr>
        <w:t>біологіч</w:t>
      </w:r>
      <w:r>
        <w:rPr>
          <w:bCs/>
          <w:sz w:val="28"/>
          <w:szCs w:val="28"/>
          <w:lang w:val="uk-UA"/>
        </w:rPr>
        <w:t>на теорія емоцій П.К. Анохіна</w:t>
      </w:r>
    </w:p>
    <w:p w:rsidR="00540303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2A6CAB">
        <w:rPr>
          <w:sz w:val="28"/>
          <w:szCs w:val="28"/>
          <w:lang w:val="uk-UA"/>
        </w:rPr>
        <w:t xml:space="preserve">потребо-інформаційна теорія емоцій (П. Симонова) </w:t>
      </w:r>
    </w:p>
    <w:p w:rsidR="00540303" w:rsidRPr="002A6CAB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2A6CAB">
        <w:rPr>
          <w:bCs/>
          <w:sz w:val="28"/>
          <w:szCs w:val="28"/>
          <w:lang w:val="uk-UA"/>
        </w:rPr>
        <w:t xml:space="preserve">периферійна теорія емоцій В. Джеймса - К. Ланге </w:t>
      </w:r>
    </w:p>
    <w:p w:rsidR="00540303" w:rsidRPr="002A6CAB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2A6CAB">
        <w:rPr>
          <w:bCs/>
          <w:sz w:val="28"/>
          <w:szCs w:val="28"/>
          <w:lang w:val="uk-UA"/>
        </w:rPr>
        <w:t xml:space="preserve">таламічна теорія емоцій В. Кеннона - Ф. Барда </w:t>
      </w:r>
    </w:p>
    <w:p w:rsidR="00540303" w:rsidRPr="002A6CAB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2A6CAB">
        <w:rPr>
          <w:bCs/>
          <w:sz w:val="28"/>
          <w:szCs w:val="28"/>
          <w:lang w:val="uk-UA"/>
        </w:rPr>
        <w:t xml:space="preserve">активаційна теорія емоцій Ліндслі </w:t>
      </w:r>
    </w:p>
    <w:p w:rsidR="00540303" w:rsidRPr="002A6CAB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2A6CAB">
        <w:rPr>
          <w:bCs/>
          <w:sz w:val="28"/>
          <w:szCs w:val="28"/>
          <w:lang w:val="uk-UA"/>
        </w:rPr>
        <w:t>нейрокультурна теорія емоцій</w:t>
      </w:r>
      <w:r w:rsidRPr="002A6CAB">
        <w:rPr>
          <w:sz w:val="28"/>
          <w:szCs w:val="28"/>
          <w:lang w:val="uk-UA"/>
        </w:rPr>
        <w:t xml:space="preserve"> П. Екмана </w:t>
      </w:r>
    </w:p>
    <w:p w:rsidR="00540303" w:rsidRPr="002A6CAB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2A6CAB">
        <w:rPr>
          <w:bCs/>
          <w:sz w:val="28"/>
          <w:szCs w:val="28"/>
          <w:lang w:val="uk-UA"/>
        </w:rPr>
        <w:t xml:space="preserve">хімічна теорія сну </w:t>
      </w:r>
    </w:p>
    <w:p w:rsidR="00540303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2A6CAB">
        <w:rPr>
          <w:sz w:val="28"/>
          <w:szCs w:val="28"/>
          <w:lang w:val="uk-UA"/>
        </w:rPr>
        <w:t xml:space="preserve">активні теорії сну </w:t>
      </w:r>
    </w:p>
    <w:p w:rsidR="00540303" w:rsidRPr="002A6CAB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2A6CAB">
        <w:rPr>
          <w:sz w:val="28"/>
          <w:szCs w:val="28"/>
          <w:lang w:val="uk-UA"/>
        </w:rPr>
        <w:t xml:space="preserve">пасивні теорії сну </w:t>
      </w:r>
    </w:p>
    <w:p w:rsidR="00540303" w:rsidRPr="0030229C" w:rsidRDefault="00540303" w:rsidP="00540303">
      <w:pPr>
        <w:rPr>
          <w:lang w:val="uk-UA"/>
        </w:rPr>
      </w:pPr>
    </w:p>
    <w:p w:rsidR="00540303" w:rsidRDefault="00540303" w:rsidP="00540303">
      <w:pPr>
        <w:pStyle w:val="2"/>
        <w:spacing w:after="0" w:line="240" w:lineRule="auto"/>
        <w:ind w:left="0"/>
        <w:jc w:val="both"/>
        <w:rPr>
          <w:sz w:val="28"/>
          <w:szCs w:val="28"/>
          <w:u w:val="single"/>
        </w:rPr>
      </w:pPr>
    </w:p>
    <w:p w:rsidR="00540303" w:rsidRDefault="00540303" w:rsidP="00540303">
      <w:pPr>
        <w:pStyle w:val="2"/>
        <w:spacing w:after="0" w:line="240" w:lineRule="auto"/>
        <w:ind w:left="0"/>
        <w:jc w:val="both"/>
        <w:rPr>
          <w:sz w:val="28"/>
          <w:szCs w:val="28"/>
          <w:u w:val="single"/>
        </w:rPr>
      </w:pPr>
    </w:p>
    <w:p w:rsidR="00540303" w:rsidRDefault="00540303" w:rsidP="00540303">
      <w:pPr>
        <w:pStyle w:val="2"/>
        <w:spacing w:after="0" w:line="240" w:lineRule="auto"/>
        <w:ind w:left="0"/>
        <w:jc w:val="both"/>
        <w:rPr>
          <w:sz w:val="28"/>
          <w:szCs w:val="28"/>
          <w:u w:val="single"/>
        </w:rPr>
      </w:pPr>
    </w:p>
    <w:p w:rsidR="00540303" w:rsidRDefault="00540303" w:rsidP="00540303">
      <w:pPr>
        <w:pStyle w:val="2"/>
        <w:spacing w:after="0" w:line="240" w:lineRule="auto"/>
        <w:ind w:left="0"/>
        <w:jc w:val="both"/>
        <w:rPr>
          <w:sz w:val="28"/>
          <w:szCs w:val="28"/>
          <w:u w:val="single"/>
        </w:rPr>
      </w:pPr>
    </w:p>
    <w:p w:rsidR="00540303" w:rsidRDefault="00540303" w:rsidP="00540303">
      <w:pPr>
        <w:pStyle w:val="2"/>
        <w:spacing w:after="0" w:line="240" w:lineRule="auto"/>
        <w:ind w:left="0"/>
        <w:jc w:val="both"/>
        <w:rPr>
          <w:sz w:val="28"/>
          <w:szCs w:val="28"/>
          <w:u w:val="single"/>
        </w:rPr>
      </w:pPr>
    </w:p>
    <w:p w:rsidR="00540303" w:rsidRPr="00EB3778" w:rsidRDefault="00540303" w:rsidP="00540303">
      <w:pPr>
        <w:pStyle w:val="2"/>
        <w:spacing w:after="0" w:line="240" w:lineRule="auto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МОДУЛЬ САМОСТІЙНОЇ РОБОТИ 2</w:t>
      </w:r>
      <w:r w:rsidRPr="00EB3778">
        <w:rPr>
          <w:sz w:val="28"/>
          <w:szCs w:val="28"/>
          <w:u w:val="single"/>
        </w:rPr>
        <w:t>.</w:t>
      </w:r>
    </w:p>
    <w:p w:rsidR="00540303" w:rsidRPr="0030229C" w:rsidRDefault="00540303" w:rsidP="00540303">
      <w:pPr>
        <w:ind w:firstLine="360"/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 xml:space="preserve">Необхідно підібрати одну актуальну та нову статтю </w:t>
      </w:r>
      <w:r>
        <w:rPr>
          <w:sz w:val="28"/>
          <w:szCs w:val="28"/>
          <w:lang w:val="uk-UA"/>
        </w:rPr>
        <w:t>(не пізніше 2012</w:t>
      </w:r>
      <w:r w:rsidRPr="0030229C">
        <w:rPr>
          <w:sz w:val="28"/>
          <w:szCs w:val="28"/>
          <w:lang w:val="uk-UA"/>
        </w:rPr>
        <w:t xml:space="preserve"> року) з теми:</w:t>
      </w:r>
    </w:p>
    <w:p w:rsidR="00540303" w:rsidRPr="0030229C" w:rsidRDefault="00540303" w:rsidP="0054030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психофізіологія як наука</w:t>
      </w:r>
    </w:p>
    <w:p w:rsidR="00540303" w:rsidRPr="0030229C" w:rsidRDefault="00540303" w:rsidP="0054030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психофізіологія відчуття та сприйняття</w:t>
      </w:r>
    </w:p>
    <w:p w:rsidR="00540303" w:rsidRPr="0030229C" w:rsidRDefault="00540303" w:rsidP="0054030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психофізіологія пам’яті</w:t>
      </w:r>
    </w:p>
    <w:p w:rsidR="00540303" w:rsidRPr="0030229C" w:rsidRDefault="00540303" w:rsidP="0054030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психофізіологія мислення та мови</w:t>
      </w:r>
    </w:p>
    <w:p w:rsidR="00540303" w:rsidRPr="0030229C" w:rsidRDefault="00540303" w:rsidP="0054030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психофізіологія емоцій</w:t>
      </w:r>
    </w:p>
    <w:p w:rsidR="00540303" w:rsidRPr="0030229C" w:rsidRDefault="00540303" w:rsidP="0054030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психофізіологія сну та сновидінь</w:t>
      </w:r>
    </w:p>
    <w:p w:rsidR="00540303" w:rsidRPr="0030229C" w:rsidRDefault="00540303" w:rsidP="0054030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психофізіологія стресу</w:t>
      </w:r>
    </w:p>
    <w:p w:rsidR="00540303" w:rsidRPr="0030229C" w:rsidRDefault="00540303" w:rsidP="0054030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 xml:space="preserve">психофізіологія свідомості </w:t>
      </w:r>
    </w:p>
    <w:p w:rsidR="00540303" w:rsidRPr="0030229C" w:rsidRDefault="00540303" w:rsidP="00540303">
      <w:pPr>
        <w:ind w:left="360"/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Проаналізувати статтю за схемою:</w:t>
      </w:r>
    </w:p>
    <w:p w:rsidR="00540303" w:rsidRPr="0030229C" w:rsidRDefault="00540303" w:rsidP="00540303">
      <w:pPr>
        <w:numPr>
          <w:ilvl w:val="0"/>
          <w:numId w:val="11"/>
        </w:numPr>
        <w:tabs>
          <w:tab w:val="clear" w:pos="1080"/>
          <w:tab w:val="num" w:pos="720"/>
        </w:tabs>
        <w:ind w:hanging="720"/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Заголовок статті</w:t>
      </w:r>
    </w:p>
    <w:p w:rsidR="00540303" w:rsidRPr="0030229C" w:rsidRDefault="00540303" w:rsidP="00540303">
      <w:pPr>
        <w:numPr>
          <w:ilvl w:val="0"/>
          <w:numId w:val="11"/>
        </w:numPr>
        <w:tabs>
          <w:tab w:val="clear" w:pos="1080"/>
          <w:tab w:val="num" w:pos="720"/>
        </w:tabs>
        <w:ind w:hanging="720"/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Автор(и) статті</w:t>
      </w:r>
    </w:p>
    <w:p w:rsidR="00540303" w:rsidRPr="0030229C" w:rsidRDefault="00540303" w:rsidP="00540303">
      <w:pPr>
        <w:numPr>
          <w:ilvl w:val="0"/>
          <w:numId w:val="11"/>
        </w:numPr>
        <w:tabs>
          <w:tab w:val="clear" w:pos="1080"/>
          <w:tab w:val="num" w:pos="720"/>
        </w:tabs>
        <w:ind w:hanging="720"/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Звідки взята стаття</w:t>
      </w:r>
    </w:p>
    <w:p w:rsidR="00540303" w:rsidRPr="0030229C" w:rsidRDefault="00540303" w:rsidP="00540303">
      <w:pPr>
        <w:numPr>
          <w:ilvl w:val="0"/>
          <w:numId w:val="11"/>
        </w:numPr>
        <w:tabs>
          <w:tab w:val="clear" w:pos="1080"/>
          <w:tab w:val="num" w:pos="720"/>
        </w:tabs>
        <w:ind w:hanging="720"/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Основна ідея статті про … (Основна ідея статті … Стаття присвячена … в статті розглядається … Метою даної статті є дати читачеві деяку інформацію про … Мета статті полягає в наданні читачеві деякі матеріали…)</w:t>
      </w:r>
    </w:p>
    <w:p w:rsidR="00540303" w:rsidRPr="0030229C" w:rsidRDefault="00540303" w:rsidP="00540303">
      <w:pPr>
        <w:numPr>
          <w:ilvl w:val="0"/>
          <w:numId w:val="11"/>
        </w:numPr>
        <w:tabs>
          <w:tab w:val="clear" w:pos="1080"/>
          <w:tab w:val="num" w:pos="720"/>
        </w:tabs>
        <w:ind w:hanging="720"/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Дайте резюме статті (не більше 10-20 речень).</w:t>
      </w:r>
    </w:p>
    <w:p w:rsidR="00540303" w:rsidRPr="0030229C" w:rsidRDefault="00540303" w:rsidP="00540303">
      <w:pPr>
        <w:numPr>
          <w:ilvl w:val="0"/>
          <w:numId w:val="11"/>
        </w:numPr>
        <w:tabs>
          <w:tab w:val="clear" w:pos="1080"/>
          <w:tab w:val="num" w:pos="720"/>
        </w:tabs>
        <w:ind w:hanging="720"/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Законспектуйте уривки зі статті, які здаються важливими для Вас (до 1 ст. ).</w:t>
      </w:r>
    </w:p>
    <w:p w:rsidR="00540303" w:rsidRPr="0030229C" w:rsidRDefault="00540303" w:rsidP="00540303">
      <w:pPr>
        <w:numPr>
          <w:ilvl w:val="0"/>
          <w:numId w:val="11"/>
        </w:numPr>
        <w:tabs>
          <w:tab w:val="clear" w:pos="1080"/>
          <w:tab w:val="num" w:pos="720"/>
        </w:tabs>
        <w:ind w:hanging="720"/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Вкажіть, факти, які виявилися новими для вас.</w:t>
      </w:r>
    </w:p>
    <w:p w:rsidR="00540303" w:rsidRPr="0030229C" w:rsidRDefault="00540303" w:rsidP="00540303">
      <w:pPr>
        <w:numPr>
          <w:ilvl w:val="0"/>
          <w:numId w:val="11"/>
        </w:numPr>
        <w:tabs>
          <w:tab w:val="clear" w:pos="1080"/>
          <w:tab w:val="num" w:pos="720"/>
        </w:tabs>
        <w:ind w:hanging="720"/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Вкажіть, які тези суперечать вашим поглядам.</w:t>
      </w:r>
    </w:p>
    <w:p w:rsidR="00540303" w:rsidRPr="0030229C" w:rsidRDefault="00540303" w:rsidP="00540303">
      <w:pPr>
        <w:numPr>
          <w:ilvl w:val="0"/>
          <w:numId w:val="11"/>
        </w:numPr>
        <w:tabs>
          <w:tab w:val="clear" w:pos="1080"/>
          <w:tab w:val="num" w:pos="720"/>
        </w:tabs>
        <w:ind w:hanging="720"/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Вкажіть питання, які залишилися без відповіді в статті, і, якщо можна дайте свою відповідь стисло.</w:t>
      </w:r>
    </w:p>
    <w:p w:rsidR="00540303" w:rsidRPr="0030229C" w:rsidRDefault="00540303" w:rsidP="00540303">
      <w:pPr>
        <w:numPr>
          <w:ilvl w:val="0"/>
          <w:numId w:val="11"/>
        </w:numPr>
        <w:tabs>
          <w:tab w:val="clear" w:pos="1080"/>
          <w:tab w:val="num" w:pos="720"/>
        </w:tabs>
        <w:ind w:hanging="720"/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Зробіть загальну оцінку статті.</w:t>
      </w:r>
    </w:p>
    <w:p w:rsidR="00540303" w:rsidRPr="008D3FEB" w:rsidRDefault="00540303" w:rsidP="00540303">
      <w:pPr>
        <w:ind w:left="360"/>
        <w:rPr>
          <w:sz w:val="28"/>
          <w:szCs w:val="28"/>
          <w:lang w:val="uk-UA"/>
        </w:rPr>
      </w:pPr>
      <w:r w:rsidRPr="008D3FEB">
        <w:rPr>
          <w:sz w:val="28"/>
          <w:szCs w:val="28"/>
          <w:lang w:val="uk-UA"/>
        </w:rPr>
        <w:t>Статті мають бути різними!</w:t>
      </w:r>
    </w:p>
    <w:p w:rsidR="00540303" w:rsidRPr="008D3FEB" w:rsidRDefault="00540303" w:rsidP="00540303">
      <w:pPr>
        <w:ind w:firstLine="360"/>
        <w:rPr>
          <w:sz w:val="28"/>
          <w:szCs w:val="28"/>
          <w:lang w:val="uk-UA"/>
        </w:rPr>
      </w:pPr>
    </w:p>
    <w:p w:rsidR="00540303" w:rsidRPr="0030229C" w:rsidRDefault="00540303" w:rsidP="00540303">
      <w:pPr>
        <w:tabs>
          <w:tab w:val="left" w:pos="0"/>
        </w:tabs>
        <w:jc w:val="center"/>
        <w:rPr>
          <w:b/>
          <w:bCs/>
          <w:sz w:val="28"/>
          <w:szCs w:val="28"/>
          <w:lang w:val="uk-UA"/>
        </w:rPr>
      </w:pPr>
      <w:r w:rsidRPr="0030229C">
        <w:rPr>
          <w:b/>
          <w:bCs/>
          <w:sz w:val="28"/>
          <w:szCs w:val="28"/>
          <w:lang w:val="uk-UA"/>
        </w:rPr>
        <w:t>Вимоги до оформлення</w:t>
      </w:r>
    </w:p>
    <w:p w:rsidR="00540303" w:rsidRPr="0030229C" w:rsidRDefault="00540303" w:rsidP="00540303">
      <w:pPr>
        <w:tabs>
          <w:tab w:val="left" w:pos="0"/>
          <w:tab w:val="left" w:pos="1200"/>
        </w:tabs>
        <w:ind w:firstLine="709"/>
        <w:jc w:val="both"/>
        <w:rPr>
          <w:bCs/>
          <w:sz w:val="28"/>
          <w:szCs w:val="28"/>
          <w:lang w:val="uk-UA"/>
        </w:rPr>
      </w:pPr>
      <w:r w:rsidRPr="0030229C">
        <w:rPr>
          <w:bCs/>
          <w:sz w:val="28"/>
          <w:szCs w:val="28"/>
          <w:lang w:val="uk-UA"/>
        </w:rPr>
        <w:t xml:space="preserve">Робота подається у друкованому або рукописному варіанти на скріплених листах формату А4 (або в папці). Для друкованого варіанту встановлені такі параметри сторінки: верхнє, нижнє – </w:t>
      </w:r>
      <w:smartTag w:uri="urn:schemas-microsoft-com:office:smarttags" w:element="metricconverter">
        <w:smartTagPr>
          <w:attr w:name="ProductID" w:val="2 см"/>
        </w:smartTagPr>
        <w:r w:rsidRPr="0030229C">
          <w:rPr>
            <w:bCs/>
            <w:sz w:val="28"/>
            <w:szCs w:val="28"/>
            <w:lang w:val="uk-UA"/>
          </w:rPr>
          <w:t>2 см</w:t>
        </w:r>
      </w:smartTag>
      <w:r w:rsidRPr="0030229C">
        <w:rPr>
          <w:bCs/>
          <w:sz w:val="28"/>
          <w:szCs w:val="28"/>
          <w:lang w:val="uk-UA"/>
        </w:rPr>
        <w:t xml:space="preserve">, ліве – </w:t>
      </w:r>
      <w:smartTag w:uri="urn:schemas-microsoft-com:office:smarttags" w:element="metricconverter">
        <w:smartTagPr>
          <w:attr w:name="ProductID" w:val="3 см"/>
        </w:smartTagPr>
        <w:r w:rsidRPr="0030229C">
          <w:rPr>
            <w:bCs/>
            <w:sz w:val="28"/>
            <w:szCs w:val="28"/>
            <w:lang w:val="uk-UA"/>
          </w:rPr>
          <w:t>3 см</w:t>
        </w:r>
      </w:smartTag>
      <w:r w:rsidRPr="0030229C">
        <w:rPr>
          <w:bCs/>
          <w:sz w:val="28"/>
          <w:szCs w:val="28"/>
          <w:lang w:val="uk-UA"/>
        </w:rPr>
        <w:t xml:space="preserve">, праве – </w:t>
      </w:r>
      <w:smartTag w:uri="urn:schemas-microsoft-com:office:smarttags" w:element="metricconverter">
        <w:smartTagPr>
          <w:attr w:name="ProductID" w:val="1,5 см"/>
        </w:smartTagPr>
        <w:r w:rsidRPr="0030229C">
          <w:rPr>
            <w:bCs/>
            <w:sz w:val="28"/>
            <w:szCs w:val="28"/>
            <w:lang w:val="uk-UA"/>
          </w:rPr>
          <w:t>1,5 см</w:t>
        </w:r>
      </w:smartTag>
      <w:r w:rsidRPr="0030229C">
        <w:rPr>
          <w:bCs/>
          <w:sz w:val="28"/>
          <w:szCs w:val="28"/>
          <w:lang w:val="uk-UA"/>
        </w:rPr>
        <w:t>. Шрифт -  Times New Roman, 12 розмір, одинарний інтервал.</w:t>
      </w:r>
    </w:p>
    <w:p w:rsidR="00540303" w:rsidRPr="0030229C" w:rsidRDefault="00540303" w:rsidP="00540303">
      <w:pPr>
        <w:tabs>
          <w:tab w:val="left" w:pos="0"/>
          <w:tab w:val="left" w:pos="1200"/>
        </w:tabs>
        <w:ind w:firstLine="709"/>
        <w:jc w:val="both"/>
        <w:rPr>
          <w:bCs/>
          <w:sz w:val="28"/>
          <w:szCs w:val="28"/>
          <w:lang w:val="uk-UA"/>
        </w:rPr>
      </w:pPr>
      <w:r w:rsidRPr="0030229C">
        <w:rPr>
          <w:bCs/>
          <w:sz w:val="28"/>
          <w:szCs w:val="28"/>
          <w:lang w:val="uk-UA"/>
        </w:rPr>
        <w:t>Титульний аркуш оформлюється відповідно зразка (див. зразок 1). Наступний листок – зміст (зразок 2).</w:t>
      </w:r>
    </w:p>
    <w:p w:rsidR="00540303" w:rsidRPr="0030229C" w:rsidRDefault="00540303" w:rsidP="00540303">
      <w:pPr>
        <w:tabs>
          <w:tab w:val="left" w:pos="0"/>
          <w:tab w:val="left" w:pos="1200"/>
        </w:tabs>
        <w:ind w:firstLine="709"/>
        <w:jc w:val="both"/>
        <w:rPr>
          <w:bCs/>
          <w:sz w:val="28"/>
          <w:szCs w:val="28"/>
          <w:lang w:val="uk-UA"/>
        </w:rPr>
      </w:pPr>
      <w:r w:rsidRPr="0030229C">
        <w:rPr>
          <w:bCs/>
          <w:sz w:val="28"/>
          <w:szCs w:val="28"/>
          <w:lang w:val="uk-UA"/>
        </w:rPr>
        <w:t>Робота має бути обсягом 5-15. Список використаних джерел – 5-10.</w:t>
      </w:r>
    </w:p>
    <w:p w:rsidR="00540303" w:rsidRPr="0030229C" w:rsidRDefault="00540303" w:rsidP="00540303">
      <w:pPr>
        <w:ind w:firstLine="708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Робота має містити:</w:t>
      </w:r>
    </w:p>
    <w:p w:rsidR="00540303" w:rsidRPr="0030229C" w:rsidRDefault="00540303" w:rsidP="00540303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титульну сторінку</w:t>
      </w:r>
    </w:p>
    <w:p w:rsidR="00540303" w:rsidRPr="0030229C" w:rsidRDefault="00540303" w:rsidP="00540303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зміст</w:t>
      </w:r>
    </w:p>
    <w:p w:rsidR="00540303" w:rsidRPr="0030229C" w:rsidRDefault="00540303" w:rsidP="00540303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відповідь на завдання №1</w:t>
      </w:r>
    </w:p>
    <w:p w:rsidR="00540303" w:rsidRPr="0030229C" w:rsidRDefault="00540303" w:rsidP="00540303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завдання №2: ксерокопію статті</w:t>
      </w:r>
    </w:p>
    <w:p w:rsidR="00540303" w:rsidRPr="0030229C" w:rsidRDefault="00540303" w:rsidP="00540303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аналіз статті</w:t>
      </w:r>
    </w:p>
    <w:p w:rsidR="00540303" w:rsidRPr="0030229C" w:rsidRDefault="00540303" w:rsidP="00540303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lastRenderedPageBreak/>
        <w:t>загальний висновок – яка інформація була нова, що найбільш зацікавило в процесі дослідження</w:t>
      </w:r>
    </w:p>
    <w:p w:rsidR="00540303" w:rsidRPr="0030229C" w:rsidRDefault="00540303" w:rsidP="00540303">
      <w:pPr>
        <w:ind w:left="360" w:firstLine="348"/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 xml:space="preserve">Робота подається </w:t>
      </w:r>
      <w:r w:rsidRPr="0030229C">
        <w:rPr>
          <w:b/>
          <w:sz w:val="28"/>
          <w:szCs w:val="28"/>
          <w:lang w:val="uk-UA"/>
        </w:rPr>
        <w:t>до 1 грудня</w:t>
      </w:r>
      <w:r w:rsidRPr="0030229C">
        <w:rPr>
          <w:sz w:val="28"/>
          <w:szCs w:val="28"/>
          <w:lang w:val="uk-UA"/>
        </w:rPr>
        <w:t xml:space="preserve"> включно.</w:t>
      </w:r>
    </w:p>
    <w:p w:rsidR="00540303" w:rsidRDefault="00540303" w:rsidP="00540303">
      <w:pPr>
        <w:rPr>
          <w:lang w:val="uk-UA"/>
        </w:rPr>
      </w:pPr>
    </w:p>
    <w:p w:rsidR="00540303" w:rsidRDefault="00540303" w:rsidP="00540303">
      <w:pPr>
        <w:rPr>
          <w:lang w:val="uk-UA"/>
        </w:rPr>
      </w:pPr>
    </w:p>
    <w:p w:rsidR="00540303" w:rsidRPr="0030229C" w:rsidRDefault="00540303" w:rsidP="00540303">
      <w:pPr>
        <w:rPr>
          <w:lang w:val="uk-UA"/>
        </w:rPr>
      </w:pPr>
    </w:p>
    <w:p w:rsidR="00540303" w:rsidRPr="008A65CF" w:rsidRDefault="00540303" w:rsidP="00540303">
      <w:pPr>
        <w:pStyle w:val="21"/>
        <w:spacing w:after="0" w:line="240" w:lineRule="auto"/>
        <w:ind w:left="284" w:hanging="284"/>
        <w:jc w:val="both"/>
        <w:rPr>
          <w:b/>
          <w:caps/>
          <w:sz w:val="28"/>
          <w:szCs w:val="28"/>
          <w:u w:val="single"/>
          <w:lang w:val="uk-UA"/>
        </w:rPr>
      </w:pPr>
      <w:r w:rsidRPr="008A65CF">
        <w:rPr>
          <w:b/>
          <w:caps/>
          <w:sz w:val="28"/>
          <w:szCs w:val="28"/>
          <w:u w:val="single"/>
          <w:lang w:val="uk-UA"/>
        </w:rPr>
        <w:t>ПІДСУМКОВА ТЕКА:</w:t>
      </w:r>
    </w:p>
    <w:p w:rsidR="00540303" w:rsidRPr="008A65CF" w:rsidRDefault="00540303" w:rsidP="00540303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val="uk-UA"/>
        </w:rPr>
      </w:pPr>
      <w:r w:rsidRPr="008A65CF">
        <w:rPr>
          <w:sz w:val="28"/>
          <w:szCs w:val="28"/>
          <w:lang w:val="uk-UA"/>
        </w:rPr>
        <w:t>Що є предметом вивчення психофізіології?</w:t>
      </w:r>
    </w:p>
    <w:p w:rsidR="00540303" w:rsidRPr="008A65CF" w:rsidRDefault="00540303" w:rsidP="00540303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val="uk-UA"/>
        </w:rPr>
      </w:pPr>
      <w:r w:rsidRPr="008A65CF">
        <w:rPr>
          <w:sz w:val="28"/>
          <w:szCs w:val="28"/>
          <w:lang w:val="uk-UA"/>
        </w:rPr>
        <w:t>У чому полягає сутність психофізіологічної концепції І.М. Сєченова та І.П.Павлова?</w:t>
      </w:r>
    </w:p>
    <w:p w:rsidR="00540303" w:rsidRPr="008A65CF" w:rsidRDefault="00540303" w:rsidP="00540303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val="uk-UA"/>
        </w:rPr>
      </w:pPr>
      <w:r w:rsidRPr="008A65CF">
        <w:rPr>
          <w:sz w:val="28"/>
          <w:szCs w:val="28"/>
          <w:lang w:val="uk-UA"/>
        </w:rPr>
        <w:t>Які зарубіжні та радянські концепції пов’язані із вирішенням психофізіологічної проблеми?</w:t>
      </w:r>
    </w:p>
    <w:p w:rsidR="00540303" w:rsidRPr="008A65CF" w:rsidRDefault="00540303" w:rsidP="00540303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val="uk-UA"/>
        </w:rPr>
      </w:pPr>
      <w:r w:rsidRPr="008A65CF">
        <w:rPr>
          <w:sz w:val="28"/>
          <w:szCs w:val="28"/>
          <w:lang w:val="uk-UA"/>
        </w:rPr>
        <w:t>Які проблеми є найбільш актуальними проблемами сучасної психофізіології, у чому полягає їх зміст?</w:t>
      </w:r>
    </w:p>
    <w:p w:rsidR="00540303" w:rsidRPr="008A65CF" w:rsidRDefault="00540303" w:rsidP="00540303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val="uk-UA"/>
        </w:rPr>
      </w:pPr>
      <w:r w:rsidRPr="008A65CF">
        <w:rPr>
          <w:sz w:val="28"/>
          <w:szCs w:val="28"/>
          <w:lang w:val="uk-UA"/>
        </w:rPr>
        <w:t>У чому полягає зміст електро- і магнітоенцефалографічних досліджень?</w:t>
      </w:r>
    </w:p>
    <w:p w:rsidR="00540303" w:rsidRPr="008A65CF" w:rsidRDefault="00540303" w:rsidP="00540303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val="uk-UA"/>
        </w:rPr>
      </w:pPr>
      <w:r w:rsidRPr="008A65CF">
        <w:rPr>
          <w:sz w:val="28"/>
          <w:szCs w:val="28"/>
          <w:lang w:val="uk-UA"/>
        </w:rPr>
        <w:t>Які показники психофізіологічного стану можна досліджувати на основі самооцінки?</w:t>
      </w:r>
    </w:p>
    <w:p w:rsidR="00540303" w:rsidRPr="008A65CF" w:rsidRDefault="00540303" w:rsidP="00540303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8A65CF">
        <w:rPr>
          <w:sz w:val="28"/>
          <w:szCs w:val="28"/>
          <w:lang w:val="uk-UA"/>
        </w:rPr>
        <w:t>Поняття сприйняття. Загальні питання рецепції.</w:t>
      </w:r>
    </w:p>
    <w:p w:rsidR="00540303" w:rsidRPr="008A65CF" w:rsidRDefault="00540303" w:rsidP="00540303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8A65CF">
        <w:rPr>
          <w:sz w:val="28"/>
          <w:szCs w:val="28"/>
          <w:lang w:val="uk-UA"/>
        </w:rPr>
        <w:t xml:space="preserve"> Вчення І.П.Павлова про аналізатори.</w:t>
      </w:r>
    </w:p>
    <w:p w:rsidR="00540303" w:rsidRPr="008A65CF" w:rsidRDefault="00540303" w:rsidP="00540303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8A65CF">
        <w:rPr>
          <w:sz w:val="28"/>
          <w:szCs w:val="28"/>
          <w:lang w:val="uk-UA"/>
        </w:rPr>
        <w:t xml:space="preserve"> Нейроні коди та їх види. Переробка інформації. Декодування та впізнання образу.</w:t>
      </w:r>
    </w:p>
    <w:p w:rsidR="00540303" w:rsidRPr="008A65CF" w:rsidRDefault="00540303" w:rsidP="00540303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sz w:val="28"/>
          <w:szCs w:val="28"/>
          <w:lang w:val="uk-UA"/>
        </w:rPr>
      </w:pPr>
      <w:r w:rsidRPr="008A65CF">
        <w:rPr>
          <w:sz w:val="28"/>
          <w:szCs w:val="28"/>
          <w:lang w:val="uk-UA"/>
        </w:rPr>
        <w:t xml:space="preserve">Інформаційні процеси та їх особливості в онтогенезі. Загальне уявлення про вікову динаміку сприйняття. </w:t>
      </w:r>
    </w:p>
    <w:p w:rsidR="00540303" w:rsidRPr="008A65CF" w:rsidRDefault="00540303" w:rsidP="00540303">
      <w:pPr>
        <w:numPr>
          <w:ilvl w:val="0"/>
          <w:numId w:val="1"/>
        </w:numPr>
        <w:tabs>
          <w:tab w:val="num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val="uk-UA"/>
        </w:rPr>
      </w:pPr>
      <w:r w:rsidRPr="008A65CF">
        <w:rPr>
          <w:sz w:val="28"/>
          <w:szCs w:val="28"/>
          <w:lang w:val="uk-UA"/>
        </w:rPr>
        <w:t>Що являє собою увага і які є її основні властивості?</w:t>
      </w:r>
    </w:p>
    <w:p w:rsidR="00540303" w:rsidRPr="008A65CF" w:rsidRDefault="00540303" w:rsidP="00540303">
      <w:pPr>
        <w:numPr>
          <w:ilvl w:val="0"/>
          <w:numId w:val="1"/>
        </w:numPr>
        <w:tabs>
          <w:tab w:val="num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val="uk-UA"/>
        </w:rPr>
      </w:pPr>
      <w:r w:rsidRPr="008A65CF">
        <w:rPr>
          <w:sz w:val="28"/>
          <w:szCs w:val="28"/>
          <w:lang w:val="uk-UA"/>
        </w:rPr>
        <w:t>Моделі уваги: модель фільтра, орієнтовний рефлекс.</w:t>
      </w:r>
    </w:p>
    <w:p w:rsidR="00540303" w:rsidRPr="008A65CF" w:rsidRDefault="00540303" w:rsidP="00540303">
      <w:pPr>
        <w:numPr>
          <w:ilvl w:val="0"/>
          <w:numId w:val="1"/>
        </w:numPr>
        <w:tabs>
          <w:tab w:val="num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val="uk-UA"/>
        </w:rPr>
      </w:pPr>
      <w:r w:rsidRPr="008A65CF">
        <w:rPr>
          <w:sz w:val="28"/>
          <w:szCs w:val="28"/>
          <w:lang w:val="uk-UA"/>
        </w:rPr>
        <w:t xml:space="preserve"> Мимовільна увага. </w:t>
      </w:r>
      <w:r w:rsidRPr="008A65CF">
        <w:rPr>
          <w:bCs/>
          <w:sz w:val="28"/>
          <w:szCs w:val="28"/>
        </w:rPr>
        <w:t>Дов</w:t>
      </w:r>
      <w:r w:rsidRPr="008A65CF">
        <w:rPr>
          <w:bCs/>
          <w:sz w:val="28"/>
          <w:szCs w:val="28"/>
          <w:lang w:val="uk-UA"/>
        </w:rPr>
        <w:t>і</w:t>
      </w:r>
      <w:r w:rsidRPr="008A65CF">
        <w:rPr>
          <w:bCs/>
          <w:sz w:val="28"/>
          <w:szCs w:val="28"/>
        </w:rPr>
        <w:t>льна увага.</w:t>
      </w:r>
    </w:p>
    <w:p w:rsidR="00540303" w:rsidRPr="008A65CF" w:rsidRDefault="00540303" w:rsidP="00540303">
      <w:pPr>
        <w:numPr>
          <w:ilvl w:val="0"/>
          <w:numId w:val="1"/>
        </w:numPr>
        <w:tabs>
          <w:tab w:val="num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val="uk-UA"/>
        </w:rPr>
      </w:pPr>
      <w:r w:rsidRPr="008A65CF">
        <w:rPr>
          <w:bCs/>
          <w:sz w:val="28"/>
          <w:szCs w:val="28"/>
          <w:lang w:val="uk-UA"/>
        </w:rPr>
        <w:t xml:space="preserve"> Локалізація головних „центрів” уваги. Вікові аспекти динаміки уваги.</w:t>
      </w:r>
    </w:p>
    <w:p w:rsidR="00540303" w:rsidRPr="008A65CF" w:rsidRDefault="00540303" w:rsidP="00540303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val="uk-UA"/>
        </w:rPr>
      </w:pPr>
      <w:r w:rsidRPr="008A65CF">
        <w:rPr>
          <w:sz w:val="28"/>
          <w:szCs w:val="28"/>
          <w:lang w:val="uk-UA"/>
        </w:rPr>
        <w:t>Визначення пам’яті, види пам’яті., функції.</w:t>
      </w:r>
    </w:p>
    <w:p w:rsidR="00540303" w:rsidRPr="008A65CF" w:rsidRDefault="00540303" w:rsidP="00540303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val="uk-UA"/>
        </w:rPr>
      </w:pPr>
      <w:r w:rsidRPr="008A65CF">
        <w:rPr>
          <w:sz w:val="28"/>
          <w:szCs w:val="28"/>
          <w:lang w:val="uk-UA"/>
        </w:rPr>
        <w:t xml:space="preserve"> Часова організація пам’яті. Біологічна пам’ять. Види пам’яті за Бериташвілі.</w:t>
      </w:r>
    </w:p>
    <w:p w:rsidR="00540303" w:rsidRPr="008A65CF" w:rsidRDefault="00540303" w:rsidP="00540303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val="uk-UA"/>
        </w:rPr>
      </w:pPr>
      <w:r w:rsidRPr="008A65CF">
        <w:rPr>
          <w:sz w:val="28"/>
          <w:szCs w:val="28"/>
          <w:lang w:val="uk-UA"/>
        </w:rPr>
        <w:t xml:space="preserve"> Локалізація образної, емоційної та умовно-рефлекторної пам’яті, їх механізми.</w:t>
      </w:r>
    </w:p>
    <w:p w:rsidR="00540303" w:rsidRPr="008A65CF" w:rsidRDefault="00540303" w:rsidP="00540303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val="uk-UA"/>
        </w:rPr>
      </w:pPr>
      <w:r w:rsidRPr="008A65CF">
        <w:rPr>
          <w:sz w:val="28"/>
          <w:szCs w:val="28"/>
          <w:lang w:val="uk-UA"/>
        </w:rPr>
        <w:t xml:space="preserve"> Голографічна гіпотеза. Теорії пам’яті. Системи „Що?” та „Де?”</w:t>
      </w:r>
    </w:p>
    <w:p w:rsidR="00540303" w:rsidRPr="008A65CF" w:rsidRDefault="00540303" w:rsidP="00540303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val="uk-UA"/>
        </w:rPr>
      </w:pPr>
      <w:r w:rsidRPr="008A65CF">
        <w:rPr>
          <w:sz w:val="28"/>
          <w:szCs w:val="28"/>
          <w:lang w:val="uk-UA"/>
        </w:rPr>
        <w:t xml:space="preserve"> Порушення пам’яті. Вікові особливості пам’яті.</w:t>
      </w:r>
    </w:p>
    <w:p w:rsidR="00540303" w:rsidRPr="008A65CF" w:rsidRDefault="00540303" w:rsidP="00540303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val="uk-UA"/>
        </w:rPr>
      </w:pPr>
      <w:r w:rsidRPr="008A65CF">
        <w:rPr>
          <w:bCs/>
          <w:sz w:val="28"/>
          <w:szCs w:val="28"/>
          <w:lang w:val="uk-UA"/>
        </w:rPr>
        <w:t>Що являють собою емоції і які  їх основні характеристики?</w:t>
      </w:r>
    </w:p>
    <w:p w:rsidR="00540303" w:rsidRPr="008A65CF" w:rsidRDefault="00540303" w:rsidP="00540303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val="uk-UA"/>
        </w:rPr>
      </w:pPr>
      <w:r w:rsidRPr="008A65CF">
        <w:rPr>
          <w:bCs/>
          <w:sz w:val="28"/>
          <w:szCs w:val="28"/>
          <w:lang w:val="uk-UA"/>
        </w:rPr>
        <w:t>У чому полягає зміст основних теорій емоцій?</w:t>
      </w:r>
    </w:p>
    <w:p w:rsidR="00540303" w:rsidRPr="008A65CF" w:rsidRDefault="00540303" w:rsidP="00540303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  <w:lang w:val="uk-UA"/>
        </w:rPr>
      </w:pPr>
      <w:r w:rsidRPr="008A65CF">
        <w:rPr>
          <w:bCs/>
          <w:sz w:val="28"/>
          <w:szCs w:val="28"/>
          <w:lang w:val="uk-UA"/>
        </w:rPr>
        <w:t xml:space="preserve"> Емоції та біологічний тон сприйняття. Емоційні стани та емоційні реакції.</w:t>
      </w:r>
    </w:p>
    <w:p w:rsidR="00540303" w:rsidRPr="00E30EB6" w:rsidRDefault="00540303" w:rsidP="00540303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autoSpaceDE w:val="0"/>
        <w:autoSpaceDN w:val="0"/>
        <w:adjustRightInd w:val="0"/>
        <w:ind w:left="284" w:hanging="284"/>
        <w:jc w:val="both"/>
        <w:rPr>
          <w:rFonts w:ascii="TimesNewRoman" w:hAnsi="TimesNewRoman" w:cs="TimesNew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Емоціогені зони мозку. Емоції та вегетативний баланс. Емоції, темперамент і міжкульові відносини.</w:t>
      </w:r>
    </w:p>
    <w:p w:rsidR="00540303" w:rsidRDefault="00540303" w:rsidP="00540303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autoSpaceDE w:val="0"/>
        <w:autoSpaceDN w:val="0"/>
        <w:adjustRightInd w:val="0"/>
        <w:ind w:left="284" w:hanging="284"/>
        <w:jc w:val="both"/>
        <w:rPr>
          <w:rFonts w:ascii="TimesNewRoman" w:hAnsi="TimesNewRoman" w:cs="TimesNew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Вікові аспекти емоцій.</w:t>
      </w:r>
    </w:p>
    <w:p w:rsidR="00540303" w:rsidRDefault="00540303" w:rsidP="00540303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sz w:val="28"/>
          <w:szCs w:val="28"/>
          <w:lang w:val="uk-UA"/>
        </w:rPr>
      </w:pPr>
      <w:r w:rsidRPr="0046237A">
        <w:rPr>
          <w:sz w:val="28"/>
          <w:szCs w:val="28"/>
          <w:lang w:val="uk-UA"/>
        </w:rPr>
        <w:t xml:space="preserve">Друга сигнальна система. </w:t>
      </w:r>
      <w:r>
        <w:rPr>
          <w:sz w:val="28"/>
          <w:szCs w:val="28"/>
          <w:lang w:val="uk-UA"/>
        </w:rPr>
        <w:t>Особливості типології людини.</w:t>
      </w:r>
    </w:p>
    <w:p w:rsidR="00540303" w:rsidRDefault="00540303" w:rsidP="00540303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Локалізація мисленево-мовної функції. Друга сигнальна система, типологія та міжкульові відносини.</w:t>
      </w:r>
    </w:p>
    <w:p w:rsidR="00540303" w:rsidRDefault="00540303" w:rsidP="00540303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Еволюція мови. Функції мови. Когнітивні функції та міжкульові відносини.</w:t>
      </w:r>
    </w:p>
    <w:p w:rsidR="00540303" w:rsidRDefault="00540303" w:rsidP="00540303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Мислення та мова в онтогенезі. </w:t>
      </w:r>
    </w:p>
    <w:p w:rsidR="00540303" w:rsidRDefault="00540303" w:rsidP="00540303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Що являє собою сон людини і які його види існують?</w:t>
      </w:r>
    </w:p>
    <w:p w:rsidR="00540303" w:rsidRDefault="00540303" w:rsidP="00540303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чому полягає сутність основних теорій сну?</w:t>
      </w:r>
    </w:p>
    <w:p w:rsidR="00540303" w:rsidRDefault="00540303" w:rsidP="00540303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є зміст і фізіологічні характеристики стадій сну?</w:t>
      </w:r>
    </w:p>
    <w:p w:rsidR="00540303" w:rsidRDefault="00540303" w:rsidP="00540303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Сучасні уявлення про сон. Вікові аспекти сну.</w:t>
      </w:r>
    </w:p>
    <w:p w:rsidR="00540303" w:rsidRDefault="00540303" w:rsidP="00540303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Нейрофізіологія сну. </w:t>
      </w:r>
      <w:r w:rsidRPr="00474D5C">
        <w:rPr>
          <w:sz w:val="28"/>
          <w:szCs w:val="28"/>
          <w:lang w:val="uk-UA"/>
        </w:rPr>
        <w:t>Нейрохімія</w:t>
      </w:r>
      <w:r>
        <w:rPr>
          <w:sz w:val="28"/>
          <w:szCs w:val="28"/>
          <w:lang w:val="uk-UA"/>
        </w:rPr>
        <w:t xml:space="preserve"> сну. Нейрона та психічна активність під час сну.</w:t>
      </w:r>
    </w:p>
    <w:p w:rsidR="00540303" w:rsidRDefault="00540303" w:rsidP="00540303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Сновидіння. Порушення сну. </w:t>
      </w:r>
    </w:p>
    <w:p w:rsidR="00540303" w:rsidRDefault="00540303" w:rsidP="00540303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sz w:val="28"/>
          <w:szCs w:val="28"/>
          <w:lang w:val="uk-UA"/>
        </w:rPr>
      </w:pPr>
      <w:r w:rsidRPr="00474D5C">
        <w:rPr>
          <w:sz w:val="28"/>
          <w:szCs w:val="28"/>
          <w:lang w:val="uk-UA"/>
        </w:rPr>
        <w:t>Стресорна</w:t>
      </w:r>
      <w:r>
        <w:rPr>
          <w:sz w:val="28"/>
          <w:szCs w:val="28"/>
          <w:lang w:val="uk-UA"/>
        </w:rPr>
        <w:t>я</w:t>
      </w:r>
      <w:r w:rsidRPr="00474D5C">
        <w:rPr>
          <w:sz w:val="28"/>
          <w:szCs w:val="28"/>
          <w:lang w:val="uk-UA"/>
        </w:rPr>
        <w:t xml:space="preserve"> реакція.</w:t>
      </w:r>
      <w:r>
        <w:rPr>
          <w:sz w:val="28"/>
          <w:szCs w:val="28"/>
          <w:lang w:val="uk-UA"/>
        </w:rPr>
        <w:t xml:space="preserve"> Стрес та тривожність. Психофізіологічний тип особистості та тривожність.</w:t>
      </w:r>
    </w:p>
    <w:p w:rsidR="00540303" w:rsidRDefault="00540303" w:rsidP="00540303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Акцентуації характеру та психофізіологічний тип особистості.</w:t>
      </w:r>
    </w:p>
    <w:p w:rsidR="00540303" w:rsidRDefault="00540303" w:rsidP="00540303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Психофізіологічний статус та проблема адаптації. Засоби діагностики психофізіологічного типу особистості.</w:t>
      </w:r>
    </w:p>
    <w:p w:rsidR="00540303" w:rsidRDefault="00540303" w:rsidP="00540303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Засоби психокорекції психологічно дезадаптованих людей.</w:t>
      </w:r>
    </w:p>
    <w:p w:rsidR="00540303" w:rsidRDefault="00540303" w:rsidP="00540303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Психологічний статус й оптимальні засоби психокорекції.</w:t>
      </w:r>
    </w:p>
    <w:p w:rsidR="00540303" w:rsidRDefault="00540303" w:rsidP="00540303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Диференційна психофізіологія. Індивідуальні особливості протікання нервових процесів.</w:t>
      </w:r>
    </w:p>
    <w:p w:rsidR="00540303" w:rsidRDefault="00540303" w:rsidP="00540303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Типологія та конструкція особистості. Типологія та онтогенез. </w:t>
      </w:r>
    </w:p>
    <w:p w:rsidR="00540303" w:rsidRDefault="00540303" w:rsidP="00540303">
      <w:pPr>
        <w:tabs>
          <w:tab w:val="num" w:pos="284"/>
          <w:tab w:val="left" w:pos="426"/>
        </w:tabs>
        <w:ind w:left="284" w:hanging="284"/>
        <w:jc w:val="both"/>
        <w:rPr>
          <w:sz w:val="28"/>
          <w:szCs w:val="28"/>
          <w:lang w:val="uk-UA"/>
        </w:rPr>
      </w:pPr>
    </w:p>
    <w:p w:rsidR="00540303" w:rsidRPr="00367EC4" w:rsidRDefault="00540303" w:rsidP="00540303">
      <w:pPr>
        <w:jc w:val="center"/>
        <w:rPr>
          <w:b/>
          <w:sz w:val="28"/>
          <w:szCs w:val="28"/>
          <w:lang w:val="uk-UA"/>
        </w:rPr>
      </w:pPr>
      <w:r w:rsidRPr="00367EC4">
        <w:rPr>
          <w:b/>
          <w:sz w:val="28"/>
          <w:szCs w:val="28"/>
        </w:rPr>
        <w:t>Рекомендована література</w:t>
      </w:r>
      <w:r>
        <w:rPr>
          <w:b/>
          <w:sz w:val="28"/>
          <w:szCs w:val="28"/>
          <w:lang w:val="uk-UA"/>
        </w:rPr>
        <w:t>: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 w:rsidRPr="00367EC4">
        <w:rPr>
          <w:b/>
        </w:rPr>
        <w:t>Базова</w:t>
      </w:r>
      <w:r>
        <w:rPr>
          <w:lang w:val="uk-UA"/>
        </w:rPr>
        <w:t>: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1. Александров Ю.И. Психофизиология. Учебник для вузов. – 3-е изд., доп. и перераб. – СПб.: Питер, 2006. – 464 с.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2. Горго Ю.П., Чайченко Г.М. Основи психофізіології. Навчальний посібник, - Херсон: Персей, 2002. – 248 с.</w:t>
      </w:r>
    </w:p>
    <w:p w:rsidR="00540303" w:rsidRPr="00367EC4" w:rsidRDefault="00540303" w:rsidP="00540303">
      <w:pPr>
        <w:ind w:left="284" w:hanging="284"/>
        <w:jc w:val="both"/>
        <w:rPr>
          <w:lang w:val="uk-UA"/>
        </w:rPr>
      </w:pPr>
      <w:r>
        <w:t xml:space="preserve"> 3. Греченко Т.Н. Психофизиология (начальный курс). М.: Гардарика, 1999.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4. Данилова Н.Н. Психофизиология: Учебни для вузов. – М.: Аспект Пресс, 2004. – 368 с.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5. Кокун О.М. Психофізіологія. Навчальний посібник. – К.: Центр навчальної літератури, 2006. – 184 с.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 w:rsidRPr="00367EC4">
        <w:rPr>
          <w:lang w:val="uk-UA"/>
        </w:rPr>
        <w:t xml:space="preserve"> 6. Корольчук М.С. Психофізіологія діяльності: Підручник для студентів вищих навчальних закладів. – 2-е вид., випр. та доп. – К.: Ельга, Ніка-Центр, 2004. – 400с.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 w:rsidRPr="00367EC4">
        <w:rPr>
          <w:lang w:val="uk-UA"/>
        </w:rPr>
        <w:t xml:space="preserve"> 7. Макаренко М.В. Основи професійного відбору військових спеціалістів та методики вивчення індивідуальних психофізіологічних відмінностей між людьми. Інститут фізіології ім. </w:t>
      </w:r>
      <w:r>
        <w:t>О.О.Богомольця НАН України, Науково-дослідний центр гуманітарних проблем Збройних Сил України Київ, 2006. – 395 с.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8. Психология ХХІ века: Учебник для вузов / Под ред. В.Н.Дружинина. – П 57 М.: ПЕР СЭ, 2003. – 863 с. </w:t>
      </w:r>
    </w:p>
    <w:p w:rsidR="00540303" w:rsidRPr="00E80A81" w:rsidRDefault="00540303" w:rsidP="00540303">
      <w:pPr>
        <w:ind w:left="284" w:hanging="284"/>
        <w:jc w:val="both"/>
        <w:rPr>
          <w:b/>
          <w:lang w:val="uk-UA"/>
        </w:rPr>
      </w:pPr>
      <w:r w:rsidRPr="00E80A81">
        <w:rPr>
          <w:b/>
          <w:lang w:val="uk-UA"/>
        </w:rPr>
        <w:t>Допоміжна: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1. Анохин К. В. Молекулярные сценарии консолидации долговременной памяти // Журн. высш. нервн. деят., 1997. Т. 47. Вып. 2. С. 261-279.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2. Арзуманов Ю.Л., Захарова Н.Н,, Костандов Э.А. и др. О нервном механизме формирования временных связей с помощью эмоционально значимых раздражителей // Мозг и поведение. М„ 1990. С. 428-440.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3. Болдырева Г.Н., Добронравова И. С, Шарова Е.В., Жаворонкова Л.А. Отражение адаптивных перестроек мозга человека при нарушении церебральных функций в параметрах межполушарной асимметрии когерентности ЭЭГ // Журн. высш. нервн. деят. 1993. Т. 43. Вып. 2. С. 247-255.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lastRenderedPageBreak/>
        <w:t xml:space="preserve"> 4. Вартанян Г.А., Лохов М.И. Проблемы транспорта памяти//Механизм памяти / Под ред. ГА. Вартаняна. Л., 1987. С. 87-122.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5. Вебер Н.В., Рапопорт С.Ш., Сильные И.Г. Длительные изменения возбудимости нейронов пирамидного тракта у кошек//Журн. высш. нервн. деят. 1984. Т. 34. № 3. С. 572.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6. Виноградова О.С. Гиппокамп и память. М., 1975. С. 333.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7. Голдман-Ракич П.С. Оперативная память и разум // В мире науки. 1992. № 11-12. С. 63 – 70.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8. Голубева Э.А. Способности и индивидуальность. М., 1993.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9. Греченко Т.Н. Нейрофизиологические механизмы памяти. М., 1979.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10. Греченко Т.Н., Соколов Е.Н. Нейрофизиология памяти и обучения // Механизмы памяти. Л., 1987. С. 132-171.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11. Дамазиу А.З., Дамазиу А. Мозг и речь // В мире науки. 1992. № 11-12. С. 55-61. Данилова Н.Н. Сердечный ритм и информационная загрузка // Вестн. Моск. унта. Сер. 14. Психология. № 2. 1995. С. 14-28.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12. Данилова Н.Н. Психофизиологическая диагностика функционального состояния: Учеб. пособие. М., 1992.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13. Данилова Н.Н. Реакция десинхронизации спайковой активности нейронов таламуса кролика // Журн. высш. нервн. деят. 1968. Т. 18. Вып. 2. С. 356-358.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14. Данилова Н.Н. Сердечный ритм и информационная нагрузка // Вестн. Моск. ун-та. Сер. 14. Психология № 2. 1995. С. 14 – 28. 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>15. Данилова Н.Н. Функциональные состояния: механизмы и диагностика. М., 1985.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16. Данилова Н.Н., Коршунова С.Г., Соколов Е.Н., Чернышенко Е.Н. Зависимость сердечного ритма от тревожности как устойчивой индивидуальной характеристики // Журн. высш. нервн. деят. 1995. Т. 45. Вып. 4. С. 647-660.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17. Данилова Н.Н., Крылова А.Л. Физиология высшей нервной деятельности. М., 1997. – 431 с.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18. Данилова Н.Н., Онищенко В., Сыромятников С.Н. Трансформация семантического пространства терминов состояний под влиянием информационной нагрузки в условиях дефицита времени // Вестн. Моск. ун-та. Сер. 14. Психология. 1990. № 4. С. 29-40.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19. Добронравова И. С. Реорганизация эмитрической активности мозга человека при угнетении и восстановлении сознания. Церебральная кома // Автореф. дис. докт. мед. наук. М., 1996.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20. Доброхотова Т.А., Брагина Н.Н. Асимметричный мозг – асимметричное сознание // Журн. высш. нервн. деят. 1993. Т. 43. Вып. 2. С. 256-261.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21. Дормашев Ю.Б., Романов В.Я. Психология внимания. М., 1995.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22. Думенко В.Н. Высокочастотная электроэнцефалограмма: результаты и перспективы. 1997. С. 286-298.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23. Иваницкий А.М. Синтез информации в ключевых отделах коры как основа субъективных переживаний // Жуон. высш. неовн. деят. 1997. Т. 47. Вып. 2. С. 209-225.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24. Изард К. Эмоции человека. М., 1980.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25. Кимура Д. Половые различия в организации мозга//В мире науки. 1992. № 11-12. (р. 73- 80.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26. Конорский Ю. Интегративная деятельность мозга. М., 1970. 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>27. Костандов Э.А. Функциональная асимметрия полушарий и неосознаваемое восприятие. М., 1983.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28. Кэндел Э., Хокинс Р. Биологические основы обучения и индивидуальности// В мире науки. 1992. № 11-12. С. 43-51.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29. Латанов А.В., Леонова А.К)., Евтихин Д.В., Соколов Е.Н. Сравнительная нейробиология цветового зрения человека и животных//Журн. высш. нервн. деят. 1997. Т. 47. Вып. 2. С. 308-319.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lastRenderedPageBreak/>
        <w:t xml:space="preserve"> 30. Леей Д. Церебральная асимметрия и эстетическое переживание // Красота и мозг, биологические аспекты эстетики/Под ред. И. Ренчлера, Б. Херцбергера, Д. Эпстайна. М, 1995. С. 227-250. 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 w:rsidRPr="00242CF0">
        <w:rPr>
          <w:lang w:val="uk-UA"/>
        </w:rPr>
        <w:t>31. Маруненко І.М., Сіверс З.Ф., Бобрицька В.І., Неведомська Є.О. Анатомія, фізіологія, еволюція нервової системи: Навчальний посібник для студ.вищ.пед.навч.закл. – К.: КМПУ, 2007. – 122 с.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 w:rsidRPr="00242CF0">
        <w:rPr>
          <w:lang w:val="uk-UA"/>
        </w:rPr>
        <w:t xml:space="preserve"> 32. </w:t>
      </w:r>
      <w:r>
        <w:t>Мауткасл В. Организующий принцип функции мозга – элементарный модуль и распределенная система. Разумный мозг. М., 1981. С. 15-67.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33. Павлыгина Р.А. Скрытые очаги возбуждения и непредсказуемость поведенческих реакцій // Журн. высш. нервн. деят. 1990. Т. 40. Вып. 6. С. 1080-1088.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34. Печенков В. В. Проблемы индивидуальности: общие и специально человеческие типы ВНД // Способности. К 100-летию со дня рождения Б.М. Теплова/Под ред. Э.А. Голубевой. Дубна, 1997. С. 189-218.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35. Пигарев И.Н., Родионова Е.Н. Константное представительство зрительного пространства в центральной нервной системе позвоночных//3рение организмов и роботов. Вильнюс, 1985. Т. 1. С. 47.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36. Психология. Словарь (под ред. А.В. Петровского, М.Г. Ярошевского). М., 1990.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37. Рибо Т.А. Память в ее нормальном и болезненном состояниях. СПб., 1894.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38. Русинов В.С., Гриндель О.М., Балдырева Г.И., Вапард Е.М. Биопотенциалы мозга человека. Математический анализ. М., 1987. 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>39. Рутман Э.М. Вызванные потенциалы в психологии и психофизиологии. М., 1975.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40. Силькис И.Г. Длительные изменения эффективности возбудительных и тормозных связей в нейронных микросетях новой коры, вызванные тетанизаией таламических ядер и сенсорной коры // Журн. высш. нерв. деят. 1995. Т. 45. № 5. С. 932. 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>41. Симонов П. В. Адаптивные функции эмоций//Физиология человека. 1996. Т. 22. № 2. С. 5-9.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42. Симонов П. В. Мозговые механизмы эмоций//Журн. высш. нервн. деят. 1997. Т. 47. Вып. 2. С. 320-328.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43. Симонов П. В. Сознание и мозг // Журн. высш. нервн. деят. 1993а. Т. 43. Вып. 2. С. 211- 218.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44. Симонов П.В. Мотивированный мозг. М., 1987.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45. Симонов П.В., Ершов П.М. Темперамент, характер, личность. М., 1984. С. 161.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46. Соколов Е.Н. Восприятие и условный рефлекс. М., 1958.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47. Соколов Е.Н. Нейрофизиологические механизмы сознания // Журн. высш. нервн. деят. 1990. Т. 40. Вып. 6. С. 1049-1052.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48. Соколов Е.Н. Перцептивный, мнемический и семантический уровни субъективного отображения // Журн. высш. нервн. деят. 1993. Т. 43. Вып. 2. С. 228-231.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49. Соколов Е.Н. Принцип векторного кодирования в психофизиологии // Вестн. Моск. ун- та. Сер. 14. Психология. 1995. № 4. С. 3-13.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50. Соколов Е.Н. Проблема гештальта в нейробиологии//Журн. высш. нервн. деят. 1996. Т. 46. Вып. 2. С. 229-240. 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51. Соколов Е.Н. Физиология высшей невной деятельности: перспективы развития // Журн. высш. нер. деят. 1986. Т. 36. Вып. 2. С. 252 – 264. 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>52. Соколов Е.Н., Данилова Н.Н. Нейронные корреляты функционального состояния мезга // Функциональные состояния мозга. М., 1975. С. 129-136.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53. Тушмалова Н.А. Гипотеза параллельного кодирования памяти // Научные доклады высшей школы. Биологические науки. 1973. № 7. С. 37-41.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 xml:space="preserve"> 54. Чайченко Г.М. та ін. Фізіологія людини і тварин: Підручник / За ред. В.О.Цибенка. – К.: Вища шк., 2003. – 463 с. </w:t>
      </w:r>
    </w:p>
    <w:p w:rsidR="00540303" w:rsidRDefault="00540303" w:rsidP="00540303">
      <w:pPr>
        <w:ind w:left="284" w:hanging="284"/>
        <w:jc w:val="both"/>
        <w:rPr>
          <w:lang w:val="uk-UA"/>
        </w:rPr>
      </w:pPr>
      <w:r>
        <w:t>55. Швырков В.Б. Основные этапы развития системоэволюционного подхода в психофизиологии // Псих. журн. 1993. Т. 14. № 3. С. 15-27.</w:t>
      </w:r>
    </w:p>
    <w:p w:rsidR="00540303" w:rsidRDefault="00540303" w:rsidP="00540303">
      <w:pPr>
        <w:ind w:left="284" w:hanging="284"/>
        <w:jc w:val="both"/>
        <w:rPr>
          <w:sz w:val="28"/>
          <w:szCs w:val="28"/>
          <w:lang w:val="uk-UA"/>
        </w:rPr>
      </w:pPr>
      <w:r>
        <w:lastRenderedPageBreak/>
        <w:t xml:space="preserve"> 56. Эвартс Э. Механизмы головного мозга, управляющие движением // Мозг. М.,1984. С. 199- 218.</w:t>
      </w:r>
    </w:p>
    <w:p w:rsidR="00540303" w:rsidRPr="003563A2" w:rsidRDefault="00540303" w:rsidP="00540303">
      <w:pPr>
        <w:ind w:left="284" w:hanging="284"/>
        <w:jc w:val="both"/>
        <w:rPr>
          <w:b/>
          <w:sz w:val="28"/>
          <w:szCs w:val="28"/>
          <w:lang w:val="uk-UA"/>
        </w:rPr>
      </w:pPr>
      <w:r w:rsidRPr="003563A2">
        <w:rPr>
          <w:b/>
          <w:sz w:val="28"/>
          <w:szCs w:val="28"/>
          <w:lang w:val="uk-UA"/>
        </w:rPr>
        <w:t>Інформаційні ресурси:</w:t>
      </w:r>
    </w:p>
    <w:p w:rsidR="00540303" w:rsidRPr="00242CF0" w:rsidRDefault="00540303" w:rsidP="00540303">
      <w:pPr>
        <w:ind w:firstLine="709"/>
        <w:jc w:val="both"/>
        <w:rPr>
          <w:color w:val="000000"/>
          <w:lang w:val="uk-UA"/>
        </w:rPr>
      </w:pPr>
      <w:r w:rsidRPr="00242CF0">
        <w:rPr>
          <w:color w:val="000000"/>
          <w:lang w:val="uk-UA"/>
        </w:rPr>
        <w:t>Журнали України: Наука та наукознавство, Філософська думка, Проблемы старения и долголетия, Світ науки.</w:t>
      </w:r>
    </w:p>
    <w:p w:rsidR="00540303" w:rsidRPr="00242CF0" w:rsidRDefault="00540303" w:rsidP="00540303">
      <w:pPr>
        <w:ind w:firstLine="709"/>
        <w:jc w:val="both"/>
        <w:rPr>
          <w:color w:val="000000"/>
          <w:lang w:val="uk-UA"/>
        </w:rPr>
      </w:pPr>
      <w:r w:rsidRPr="00242CF0">
        <w:rPr>
          <w:color w:val="000000"/>
          <w:lang w:val="uk-UA"/>
        </w:rPr>
        <w:t>Журнали Російської Федерації: В мире науки, Вопросы психологии, Психологический журнал, Вопросы философии, Наука и жизнь, Наука и химия, Наука и религия.</w:t>
      </w:r>
    </w:p>
    <w:p w:rsidR="00540303" w:rsidRDefault="00540303" w:rsidP="00540303">
      <w:pPr>
        <w:rPr>
          <w:color w:val="000000"/>
          <w:lang w:val="uk-UA"/>
        </w:rPr>
      </w:pPr>
      <w:r w:rsidRPr="00242CF0">
        <w:rPr>
          <w:color w:val="000000"/>
          <w:lang w:val="uk-UA"/>
        </w:rPr>
        <w:t xml:space="preserve">Інтернет: </w:t>
      </w:r>
      <w:hyperlink r:id="rId5" w:history="1">
        <w:r w:rsidRPr="00242CF0">
          <w:rPr>
            <w:rStyle w:val="a5"/>
          </w:rPr>
          <w:t>http://www.google.com.ua</w:t>
        </w:r>
      </w:hyperlink>
      <w:r w:rsidRPr="00242CF0">
        <w:rPr>
          <w:lang w:val="uk-UA"/>
        </w:rPr>
        <w:t xml:space="preserve">, </w:t>
      </w:r>
      <w:hyperlink r:id="rId6" w:history="1">
        <w:r w:rsidRPr="00242CF0">
          <w:rPr>
            <w:rStyle w:val="a5"/>
          </w:rPr>
          <w:t>http://www.ukr.net</w:t>
        </w:r>
      </w:hyperlink>
      <w:r w:rsidRPr="00242CF0">
        <w:rPr>
          <w:lang w:val="uk-UA"/>
        </w:rPr>
        <w:t>,</w:t>
      </w:r>
      <w:r w:rsidRPr="00242CF0">
        <w:rPr>
          <w:color w:val="000000"/>
          <w:lang w:val="uk-UA"/>
        </w:rPr>
        <w:t xml:space="preserve"> та</w:t>
      </w:r>
      <w:r>
        <w:rPr>
          <w:color w:val="000000"/>
          <w:lang w:val="uk-UA"/>
        </w:rPr>
        <w:t xml:space="preserve"> ін.</w:t>
      </w: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Default="00540303" w:rsidP="00540303">
      <w:pPr>
        <w:rPr>
          <w:color w:val="000000"/>
          <w:lang w:val="uk-UA"/>
        </w:rPr>
      </w:pPr>
    </w:p>
    <w:p w:rsidR="00540303" w:rsidRPr="0030229C" w:rsidRDefault="00540303" w:rsidP="0054030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30229C">
        <w:rPr>
          <w:b/>
          <w:sz w:val="28"/>
          <w:szCs w:val="28"/>
          <w:lang w:val="uk-UA"/>
        </w:rPr>
        <w:lastRenderedPageBreak/>
        <w:t>Херсонський державний університет</w:t>
      </w:r>
    </w:p>
    <w:p w:rsidR="00540303" w:rsidRPr="0030229C" w:rsidRDefault="00540303" w:rsidP="0054030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30229C">
        <w:rPr>
          <w:b/>
          <w:sz w:val="28"/>
          <w:szCs w:val="28"/>
          <w:lang w:val="uk-UA"/>
        </w:rPr>
        <w:t>Факультет психології, історії та соціології</w:t>
      </w:r>
    </w:p>
    <w:p w:rsidR="00540303" w:rsidRPr="0030229C" w:rsidRDefault="00540303" w:rsidP="0054030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30229C">
        <w:rPr>
          <w:b/>
          <w:sz w:val="28"/>
          <w:szCs w:val="28"/>
          <w:lang w:val="uk-UA"/>
        </w:rPr>
        <w:t>Кафедра практичної психології</w:t>
      </w:r>
    </w:p>
    <w:p w:rsidR="00540303" w:rsidRPr="0030229C" w:rsidRDefault="00540303" w:rsidP="0054030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540303" w:rsidRPr="0030229C" w:rsidRDefault="00540303" w:rsidP="0054030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540303" w:rsidRPr="0030229C" w:rsidRDefault="00540303" w:rsidP="0054030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540303" w:rsidRPr="0030229C" w:rsidRDefault="00540303" w:rsidP="0054030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540303" w:rsidRPr="0030229C" w:rsidRDefault="00540303" w:rsidP="0054030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540303" w:rsidRPr="0030229C" w:rsidRDefault="00540303" w:rsidP="0054030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540303" w:rsidRPr="0030229C" w:rsidRDefault="00540303" w:rsidP="0054030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540303" w:rsidRPr="0030229C" w:rsidRDefault="00540303" w:rsidP="0054030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540303" w:rsidRPr="0030229C" w:rsidRDefault="00540303" w:rsidP="0054030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540303" w:rsidRPr="0030229C" w:rsidRDefault="00540303" w:rsidP="0054030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540303" w:rsidRPr="0030229C" w:rsidRDefault="00540303" w:rsidP="00540303">
      <w:pPr>
        <w:tabs>
          <w:tab w:val="left" w:pos="0"/>
        </w:tabs>
        <w:jc w:val="center"/>
        <w:rPr>
          <w:b/>
          <w:sz w:val="52"/>
          <w:szCs w:val="52"/>
          <w:lang w:val="uk-UA"/>
        </w:rPr>
      </w:pPr>
      <w:r w:rsidRPr="0030229C">
        <w:rPr>
          <w:b/>
          <w:sz w:val="52"/>
          <w:szCs w:val="52"/>
          <w:lang w:val="uk-UA"/>
        </w:rPr>
        <w:t xml:space="preserve">МЕТОДИЧНІ РЕКОМЕНДАЦІЇ ДО </w:t>
      </w:r>
      <w:r>
        <w:rPr>
          <w:b/>
          <w:sz w:val="52"/>
          <w:szCs w:val="52"/>
          <w:lang w:val="uk-UA"/>
        </w:rPr>
        <w:t>МОДУЛЯ</w:t>
      </w:r>
      <w:r w:rsidRPr="0030229C">
        <w:rPr>
          <w:b/>
          <w:sz w:val="52"/>
          <w:szCs w:val="52"/>
          <w:lang w:val="uk-UA"/>
        </w:rPr>
        <w:t xml:space="preserve"> САМОСТІЙНОЇ РОБОТИ З КУРСУ</w:t>
      </w:r>
    </w:p>
    <w:p w:rsidR="00540303" w:rsidRPr="0030229C" w:rsidRDefault="00540303" w:rsidP="00540303">
      <w:pPr>
        <w:pStyle w:val="3"/>
        <w:tabs>
          <w:tab w:val="left" w:pos="0"/>
        </w:tabs>
        <w:jc w:val="center"/>
        <w:rPr>
          <w:sz w:val="52"/>
          <w:szCs w:val="52"/>
        </w:rPr>
      </w:pPr>
      <w:r w:rsidRPr="0030229C">
        <w:rPr>
          <w:sz w:val="52"/>
          <w:szCs w:val="52"/>
        </w:rPr>
        <w:t>«ПСИХОФІЗІОЛОГІЯ»</w:t>
      </w:r>
    </w:p>
    <w:p w:rsidR="00540303" w:rsidRPr="0030229C" w:rsidRDefault="00540303" w:rsidP="00540303">
      <w:pPr>
        <w:tabs>
          <w:tab w:val="left" w:pos="3645"/>
        </w:tabs>
        <w:ind w:firstLine="540"/>
        <w:rPr>
          <w:b/>
          <w:bCs/>
          <w:sz w:val="28"/>
          <w:lang w:val="uk-UA"/>
        </w:rPr>
      </w:pPr>
      <w:r w:rsidRPr="0030229C">
        <w:rPr>
          <w:b/>
          <w:bCs/>
          <w:sz w:val="28"/>
          <w:lang w:val="uk-UA"/>
        </w:rPr>
        <w:tab/>
      </w:r>
    </w:p>
    <w:p w:rsidR="00540303" w:rsidRPr="0030229C" w:rsidRDefault="00540303" w:rsidP="00540303">
      <w:pPr>
        <w:ind w:firstLine="540"/>
        <w:rPr>
          <w:b/>
          <w:bCs/>
          <w:sz w:val="28"/>
          <w:lang w:val="uk-UA"/>
        </w:rPr>
      </w:pPr>
    </w:p>
    <w:p w:rsidR="00540303" w:rsidRPr="0030229C" w:rsidRDefault="00540303" w:rsidP="00540303">
      <w:pPr>
        <w:ind w:firstLine="540"/>
        <w:rPr>
          <w:b/>
          <w:bCs/>
          <w:sz w:val="28"/>
          <w:lang w:val="uk-UA"/>
        </w:rPr>
      </w:pPr>
    </w:p>
    <w:p w:rsidR="00540303" w:rsidRPr="0030229C" w:rsidRDefault="00540303" w:rsidP="00540303">
      <w:pPr>
        <w:ind w:firstLine="540"/>
        <w:rPr>
          <w:b/>
          <w:bCs/>
          <w:sz w:val="28"/>
          <w:lang w:val="uk-UA"/>
        </w:rPr>
      </w:pPr>
    </w:p>
    <w:p w:rsidR="00540303" w:rsidRPr="0030229C" w:rsidRDefault="00540303" w:rsidP="00540303">
      <w:pPr>
        <w:rPr>
          <w:b/>
          <w:bCs/>
          <w:sz w:val="28"/>
          <w:lang w:val="uk-UA"/>
        </w:rPr>
      </w:pPr>
    </w:p>
    <w:p w:rsidR="00540303" w:rsidRPr="0030229C" w:rsidRDefault="00540303" w:rsidP="00540303">
      <w:pPr>
        <w:spacing w:line="360" w:lineRule="auto"/>
        <w:ind w:firstLine="540"/>
        <w:rPr>
          <w:b/>
          <w:bCs/>
          <w:sz w:val="36"/>
          <w:szCs w:val="36"/>
          <w:lang w:val="uk-UA"/>
        </w:rPr>
      </w:pPr>
    </w:p>
    <w:p w:rsidR="00540303" w:rsidRPr="0030229C" w:rsidRDefault="00540303" w:rsidP="00540303">
      <w:pPr>
        <w:spacing w:line="360" w:lineRule="auto"/>
        <w:ind w:firstLine="540"/>
        <w:rPr>
          <w:b/>
          <w:bCs/>
          <w:sz w:val="36"/>
          <w:szCs w:val="36"/>
          <w:lang w:val="uk-UA"/>
        </w:rPr>
      </w:pPr>
    </w:p>
    <w:p w:rsidR="00540303" w:rsidRPr="0030229C" w:rsidRDefault="00540303" w:rsidP="00540303">
      <w:pPr>
        <w:spacing w:line="360" w:lineRule="auto"/>
        <w:ind w:firstLine="540"/>
        <w:rPr>
          <w:b/>
          <w:bCs/>
          <w:sz w:val="36"/>
          <w:szCs w:val="36"/>
          <w:lang w:val="uk-UA"/>
        </w:rPr>
      </w:pPr>
      <w:r w:rsidRPr="0030229C">
        <w:rPr>
          <w:b/>
          <w:bCs/>
          <w:sz w:val="36"/>
          <w:szCs w:val="36"/>
          <w:lang w:val="uk-UA"/>
        </w:rPr>
        <w:t>Напрям підготовки: Психологія</w:t>
      </w:r>
    </w:p>
    <w:p w:rsidR="00540303" w:rsidRPr="0030229C" w:rsidRDefault="00540303" w:rsidP="00540303">
      <w:pPr>
        <w:spacing w:line="360" w:lineRule="auto"/>
        <w:ind w:firstLine="540"/>
        <w:rPr>
          <w:b/>
          <w:bCs/>
          <w:sz w:val="36"/>
          <w:szCs w:val="36"/>
          <w:lang w:val="uk-UA"/>
        </w:rPr>
      </w:pPr>
      <w:r w:rsidRPr="0030229C">
        <w:rPr>
          <w:b/>
          <w:bCs/>
          <w:sz w:val="36"/>
          <w:szCs w:val="36"/>
          <w:lang w:val="uk-UA"/>
        </w:rPr>
        <w:t>Форма навчання: денна, заочна, екстернатна</w:t>
      </w:r>
    </w:p>
    <w:p w:rsidR="00540303" w:rsidRPr="0030229C" w:rsidRDefault="00540303" w:rsidP="00540303">
      <w:pPr>
        <w:spacing w:line="360" w:lineRule="auto"/>
        <w:ind w:firstLine="540"/>
        <w:rPr>
          <w:b/>
          <w:bCs/>
          <w:sz w:val="36"/>
          <w:szCs w:val="36"/>
          <w:lang w:val="uk-UA"/>
        </w:rPr>
      </w:pPr>
      <w:r w:rsidRPr="0030229C">
        <w:rPr>
          <w:b/>
          <w:bCs/>
          <w:sz w:val="36"/>
          <w:szCs w:val="36"/>
          <w:lang w:val="uk-UA"/>
        </w:rPr>
        <w:t>Курс: 2</w:t>
      </w:r>
    </w:p>
    <w:p w:rsidR="00540303" w:rsidRPr="0030229C" w:rsidRDefault="00540303" w:rsidP="00540303">
      <w:pPr>
        <w:spacing w:line="360" w:lineRule="auto"/>
        <w:ind w:firstLine="540"/>
        <w:rPr>
          <w:b/>
          <w:bCs/>
          <w:sz w:val="36"/>
          <w:szCs w:val="36"/>
          <w:lang w:val="uk-UA"/>
        </w:rPr>
      </w:pPr>
      <w:r w:rsidRPr="0030229C">
        <w:rPr>
          <w:b/>
          <w:bCs/>
          <w:sz w:val="36"/>
          <w:szCs w:val="36"/>
          <w:lang w:val="uk-UA"/>
        </w:rPr>
        <w:t>Укладачі: доц. Тавровецька Н. І.</w:t>
      </w:r>
    </w:p>
    <w:p w:rsidR="00540303" w:rsidRDefault="00540303" w:rsidP="00540303">
      <w:pPr>
        <w:spacing w:line="360" w:lineRule="auto"/>
        <w:ind w:firstLine="540"/>
        <w:rPr>
          <w:b/>
          <w:bCs/>
          <w:sz w:val="36"/>
          <w:szCs w:val="36"/>
          <w:lang w:val="uk-UA"/>
        </w:rPr>
      </w:pPr>
      <w:r w:rsidRPr="0030229C">
        <w:rPr>
          <w:b/>
          <w:bCs/>
          <w:sz w:val="36"/>
          <w:szCs w:val="36"/>
          <w:lang w:val="uk-UA"/>
        </w:rPr>
        <w:t xml:space="preserve">                    </w:t>
      </w:r>
    </w:p>
    <w:p w:rsidR="00540303" w:rsidRDefault="00540303" w:rsidP="00540303">
      <w:pPr>
        <w:spacing w:line="360" w:lineRule="auto"/>
        <w:ind w:firstLine="540"/>
        <w:rPr>
          <w:b/>
          <w:bCs/>
          <w:sz w:val="36"/>
          <w:szCs w:val="36"/>
          <w:lang w:val="uk-UA"/>
        </w:rPr>
      </w:pPr>
    </w:p>
    <w:p w:rsidR="00540303" w:rsidRPr="0030229C" w:rsidRDefault="00540303" w:rsidP="00540303">
      <w:pPr>
        <w:spacing w:line="360" w:lineRule="auto"/>
        <w:ind w:firstLine="540"/>
        <w:rPr>
          <w:b/>
          <w:bCs/>
          <w:sz w:val="36"/>
          <w:szCs w:val="36"/>
          <w:lang w:val="uk-UA"/>
        </w:rPr>
      </w:pPr>
    </w:p>
    <w:p w:rsidR="00540303" w:rsidRPr="0030229C" w:rsidRDefault="00540303" w:rsidP="00540303">
      <w:pPr>
        <w:pStyle w:val="4"/>
        <w:tabs>
          <w:tab w:val="left" w:pos="0"/>
        </w:tabs>
        <w:jc w:val="center"/>
        <w:rPr>
          <w:lang w:val="uk-UA"/>
        </w:rPr>
      </w:pPr>
    </w:p>
    <w:p w:rsidR="00540303" w:rsidRPr="0030229C" w:rsidRDefault="00540303" w:rsidP="00540303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Методичні рекомендації до модуля</w:t>
      </w:r>
      <w:r w:rsidRPr="0030229C">
        <w:rPr>
          <w:b/>
          <w:bCs/>
          <w:sz w:val="28"/>
          <w:szCs w:val="28"/>
          <w:lang w:val="uk-UA"/>
        </w:rPr>
        <w:t xml:space="preserve"> самостійної роботи</w:t>
      </w:r>
    </w:p>
    <w:p w:rsidR="00540303" w:rsidRPr="0030229C" w:rsidRDefault="00540303" w:rsidP="00540303">
      <w:pPr>
        <w:rPr>
          <w:lang w:val="uk-UA"/>
        </w:rPr>
      </w:pPr>
    </w:p>
    <w:p w:rsidR="00540303" w:rsidRPr="0030229C" w:rsidRDefault="00540303" w:rsidP="00540303">
      <w:pPr>
        <w:rPr>
          <w:lang w:val="uk-UA"/>
        </w:rPr>
      </w:pPr>
    </w:p>
    <w:p w:rsidR="00540303" w:rsidRPr="0030229C" w:rsidRDefault="00540303" w:rsidP="00540303">
      <w:pPr>
        <w:ind w:firstLine="360"/>
        <w:jc w:val="both"/>
        <w:rPr>
          <w:sz w:val="28"/>
          <w:szCs w:val="28"/>
          <w:lang w:val="uk-UA"/>
        </w:rPr>
      </w:pPr>
      <w:r w:rsidRPr="0030229C">
        <w:rPr>
          <w:b/>
          <w:sz w:val="28"/>
          <w:szCs w:val="28"/>
          <w:u w:val="single"/>
          <w:lang w:val="uk-UA"/>
        </w:rPr>
        <w:t>1 завдання.</w:t>
      </w:r>
      <w:r w:rsidRPr="0030229C">
        <w:rPr>
          <w:sz w:val="28"/>
          <w:szCs w:val="28"/>
          <w:u w:val="single"/>
          <w:lang w:val="uk-UA"/>
        </w:rPr>
        <w:t xml:space="preserve"> </w:t>
      </w:r>
      <w:r w:rsidRPr="0030229C">
        <w:rPr>
          <w:sz w:val="28"/>
          <w:szCs w:val="28"/>
          <w:lang w:val="uk-UA"/>
        </w:rPr>
        <w:t>Дослідити більш глибоко запропоновану теорію, концепцію чи парадигму. Визначити:</w:t>
      </w:r>
    </w:p>
    <w:p w:rsidR="00540303" w:rsidRPr="0030229C" w:rsidRDefault="00540303" w:rsidP="00540303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психофізіологічну основу теорії та обґрунтувати її</w:t>
      </w:r>
    </w:p>
    <w:p w:rsidR="00540303" w:rsidRPr="0030229C" w:rsidRDefault="00540303" w:rsidP="00540303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 xml:space="preserve">замалювати схему </w:t>
      </w:r>
    </w:p>
    <w:p w:rsidR="00540303" w:rsidRPr="0030229C" w:rsidRDefault="00540303" w:rsidP="00540303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визначити недоліки та переваги теорії</w:t>
      </w:r>
    </w:p>
    <w:p w:rsidR="00540303" w:rsidRPr="0030229C" w:rsidRDefault="00540303" w:rsidP="00540303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зробити власну оцінку теорії</w:t>
      </w:r>
      <w:r>
        <w:rPr>
          <w:sz w:val="28"/>
          <w:szCs w:val="28"/>
          <w:lang w:val="uk-UA"/>
        </w:rPr>
        <w:t>, спираючись на наукові докази чи припущення</w:t>
      </w:r>
    </w:p>
    <w:p w:rsidR="00540303" w:rsidRPr="0030229C" w:rsidRDefault="00540303" w:rsidP="00540303">
      <w:pPr>
        <w:ind w:firstLine="360"/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Теорії для дослідження: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 xml:space="preserve">рефлекторна теорії </w:t>
      </w:r>
      <w:r>
        <w:rPr>
          <w:sz w:val="28"/>
          <w:szCs w:val="28"/>
          <w:lang w:val="uk-UA"/>
        </w:rPr>
        <w:t xml:space="preserve">І.П. Павлова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порогова психофізика Г.</w:t>
      </w:r>
      <w:r>
        <w:rPr>
          <w:sz w:val="28"/>
          <w:szCs w:val="28"/>
          <w:lang w:val="uk-UA"/>
        </w:rPr>
        <w:t xml:space="preserve"> Фехнера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психофізика прямих (суб'єктивних) оці</w:t>
      </w:r>
      <w:r>
        <w:rPr>
          <w:sz w:val="28"/>
          <w:szCs w:val="28"/>
          <w:lang w:val="uk-UA"/>
        </w:rPr>
        <w:t xml:space="preserve">нок С. Стівенса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iCs/>
          <w:sz w:val="28"/>
          <w:szCs w:val="28"/>
          <w:lang w:val="uk-UA"/>
        </w:rPr>
        <w:t xml:space="preserve">концепція інформаційного синтезу </w:t>
      </w:r>
      <w:r w:rsidRPr="0030229C">
        <w:rPr>
          <w:sz w:val="28"/>
          <w:szCs w:val="28"/>
          <w:lang w:val="uk-UA"/>
        </w:rPr>
        <w:t>Оле</w:t>
      </w:r>
      <w:r>
        <w:rPr>
          <w:sz w:val="28"/>
          <w:szCs w:val="28"/>
          <w:lang w:val="uk-UA"/>
        </w:rPr>
        <w:t xml:space="preserve">ксія Іваницького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iCs/>
          <w:sz w:val="28"/>
          <w:szCs w:val="28"/>
          <w:lang w:val="uk-UA"/>
        </w:rPr>
        <w:t xml:space="preserve">модель фільтра </w:t>
      </w:r>
      <w:r w:rsidRPr="0030229C">
        <w:rPr>
          <w:sz w:val="28"/>
          <w:szCs w:val="28"/>
          <w:lang w:val="uk-UA" w:eastAsia="en-US"/>
        </w:rPr>
        <w:t>уваги</w:t>
      </w:r>
      <w:r>
        <w:rPr>
          <w:iCs/>
          <w:sz w:val="28"/>
          <w:szCs w:val="28"/>
          <w:lang w:val="uk-UA"/>
        </w:rPr>
        <w:t xml:space="preserve"> Д. Бродмента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iCs/>
          <w:sz w:val="28"/>
          <w:szCs w:val="28"/>
          <w:lang w:val="uk-UA"/>
        </w:rPr>
        <w:t xml:space="preserve">модель двухстадійної фільтрації </w:t>
      </w:r>
      <w:r w:rsidRPr="0030229C">
        <w:rPr>
          <w:sz w:val="28"/>
          <w:szCs w:val="28"/>
          <w:lang w:val="uk-UA" w:eastAsia="en-US"/>
        </w:rPr>
        <w:t>уваги</w:t>
      </w:r>
      <w:r>
        <w:rPr>
          <w:iCs/>
          <w:sz w:val="28"/>
          <w:szCs w:val="28"/>
          <w:lang w:val="uk-UA"/>
        </w:rPr>
        <w:t xml:space="preserve"> А. Трейсман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iCs/>
          <w:sz w:val="28"/>
          <w:szCs w:val="28"/>
          <w:lang w:val="uk-UA"/>
        </w:rPr>
        <w:t xml:space="preserve">модель </w:t>
      </w:r>
      <w:r w:rsidRPr="0030229C">
        <w:rPr>
          <w:sz w:val="28"/>
          <w:szCs w:val="28"/>
          <w:lang w:val="uk-UA" w:eastAsia="en-US"/>
        </w:rPr>
        <w:t>уваги</w:t>
      </w:r>
      <w:r>
        <w:rPr>
          <w:iCs/>
          <w:sz w:val="28"/>
          <w:szCs w:val="28"/>
          <w:lang w:val="uk-UA"/>
        </w:rPr>
        <w:t xml:space="preserve"> Дж. Дойч і Е. Дойч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kern w:val="24"/>
          <w:sz w:val="28"/>
          <w:szCs w:val="28"/>
          <w:lang w:val="uk-UA"/>
        </w:rPr>
        <w:t>модель «доречності» Дональда Норманна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 w:eastAsia="en-US"/>
        </w:rPr>
        <w:t>ресурсна модель уваги</w:t>
      </w:r>
      <w:r w:rsidRPr="0030229C">
        <w:rPr>
          <w:b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Денієла Канемана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bCs/>
          <w:sz w:val="28"/>
          <w:szCs w:val="28"/>
          <w:lang w:val="uk-UA"/>
        </w:rPr>
        <w:t>концепція часової</w:t>
      </w:r>
      <w:r>
        <w:rPr>
          <w:bCs/>
          <w:sz w:val="28"/>
          <w:szCs w:val="28"/>
          <w:lang w:val="uk-UA"/>
        </w:rPr>
        <w:t xml:space="preserve"> організації пам'яті Д. Хебба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bCs/>
          <w:sz w:val="28"/>
          <w:szCs w:val="28"/>
          <w:lang w:val="uk-UA"/>
        </w:rPr>
        <w:t>концепція активної пам'яті</w:t>
      </w:r>
      <w:r w:rsidRPr="0030229C">
        <w:rPr>
          <w:b/>
          <w:bCs/>
          <w:sz w:val="28"/>
          <w:szCs w:val="28"/>
          <w:lang w:val="uk-UA"/>
        </w:rPr>
        <w:t xml:space="preserve"> </w:t>
      </w:r>
      <w:r w:rsidRPr="0030229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етяни Греченко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bCs/>
          <w:sz w:val="28"/>
          <w:szCs w:val="28"/>
          <w:lang w:val="uk-UA"/>
        </w:rPr>
        <w:t>теорія нейронних кодів пам'яті</w:t>
      </w:r>
      <w:r w:rsidRPr="0030229C"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А. Лебедєва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bCs/>
          <w:iCs/>
          <w:sz w:val="28"/>
          <w:szCs w:val="28"/>
          <w:lang w:val="uk-UA"/>
        </w:rPr>
        <w:t>умов</w:t>
      </w:r>
      <w:r>
        <w:rPr>
          <w:bCs/>
          <w:iCs/>
          <w:sz w:val="28"/>
          <w:szCs w:val="28"/>
          <w:lang w:val="uk-UA"/>
        </w:rPr>
        <w:t xml:space="preserve">но-рефлекторна теорія пам'яті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хімічна теорія пам'яті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bCs/>
          <w:iCs/>
          <w:sz w:val="28"/>
          <w:szCs w:val="28"/>
          <w:lang w:val="uk-UA"/>
        </w:rPr>
        <w:t>фізична те</w:t>
      </w:r>
      <w:r>
        <w:rPr>
          <w:bCs/>
          <w:iCs/>
          <w:sz w:val="28"/>
          <w:szCs w:val="28"/>
          <w:lang w:val="uk-UA"/>
        </w:rPr>
        <w:t xml:space="preserve">орія пам’яті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сина</w:t>
      </w:r>
      <w:r w:rsidRPr="0030229C">
        <w:rPr>
          <w:sz w:val="28"/>
          <w:szCs w:val="28"/>
          <w:lang w:val="uk-UA"/>
        </w:rPr>
        <w:t>птична</w:t>
      </w:r>
      <w:r>
        <w:rPr>
          <w:sz w:val="28"/>
          <w:szCs w:val="28"/>
          <w:lang w:val="uk-UA"/>
        </w:rPr>
        <w:t xml:space="preserve"> теорія пам’яті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ревербераційн</w:t>
      </w:r>
      <w:r>
        <w:rPr>
          <w:sz w:val="28"/>
          <w:szCs w:val="28"/>
          <w:lang w:val="uk-UA"/>
        </w:rPr>
        <w:t xml:space="preserve">а теорія пам’яті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нейр</w:t>
      </w:r>
      <w:r>
        <w:rPr>
          <w:sz w:val="28"/>
          <w:szCs w:val="28"/>
          <w:lang w:val="uk-UA"/>
        </w:rPr>
        <w:t xml:space="preserve">онні моделі пам’яті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біохімічн</w:t>
      </w:r>
      <w:r>
        <w:rPr>
          <w:sz w:val="28"/>
          <w:szCs w:val="28"/>
          <w:lang w:val="uk-UA"/>
        </w:rPr>
        <w:t xml:space="preserve">і теорії пам’яті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bCs/>
          <w:sz w:val="28"/>
          <w:szCs w:val="28"/>
          <w:lang w:val="uk-UA"/>
        </w:rPr>
        <w:t>біо</w:t>
      </w:r>
      <w:r>
        <w:rPr>
          <w:bCs/>
          <w:sz w:val="28"/>
          <w:szCs w:val="28"/>
          <w:lang w:val="uk-UA"/>
        </w:rPr>
        <w:t xml:space="preserve">логічна теорія емоцій Дарвіна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b/>
          <w:sz w:val="28"/>
          <w:szCs w:val="28"/>
          <w:lang w:val="uk-UA"/>
        </w:rPr>
      </w:pPr>
      <w:r w:rsidRPr="0030229C">
        <w:rPr>
          <w:bCs/>
          <w:sz w:val="28"/>
          <w:szCs w:val="28"/>
          <w:lang w:val="uk-UA"/>
        </w:rPr>
        <w:t xml:space="preserve">біологічна теорія емоцій П.К. Анохіна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потребо-інформаційна теорія емоцій</w:t>
      </w:r>
      <w:r>
        <w:rPr>
          <w:sz w:val="28"/>
          <w:szCs w:val="28"/>
          <w:lang w:val="uk-UA"/>
        </w:rPr>
        <w:t xml:space="preserve"> (П. Симонова)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bCs/>
          <w:sz w:val="28"/>
          <w:szCs w:val="28"/>
          <w:lang w:val="uk-UA"/>
        </w:rPr>
        <w:t>периферійна теорія</w:t>
      </w:r>
      <w:r>
        <w:rPr>
          <w:bCs/>
          <w:sz w:val="28"/>
          <w:szCs w:val="28"/>
          <w:lang w:val="uk-UA"/>
        </w:rPr>
        <w:t xml:space="preserve"> емоцій В. Джеймса - К. Ланге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bCs/>
          <w:sz w:val="28"/>
          <w:szCs w:val="28"/>
          <w:lang w:val="uk-UA"/>
        </w:rPr>
        <w:t>таламічна теорія</w:t>
      </w:r>
      <w:r>
        <w:rPr>
          <w:bCs/>
          <w:sz w:val="28"/>
          <w:szCs w:val="28"/>
          <w:lang w:val="uk-UA"/>
        </w:rPr>
        <w:t xml:space="preserve"> емоцій В. Кеннона - Ф. Барда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bCs/>
          <w:sz w:val="28"/>
          <w:szCs w:val="28"/>
          <w:lang w:val="uk-UA"/>
        </w:rPr>
        <w:t>акти</w:t>
      </w:r>
      <w:r>
        <w:rPr>
          <w:bCs/>
          <w:sz w:val="28"/>
          <w:szCs w:val="28"/>
          <w:lang w:val="uk-UA"/>
        </w:rPr>
        <w:t xml:space="preserve">ваційна теорія емоцій Ліндслі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нейрокультурна</w:t>
      </w:r>
      <w:r w:rsidRPr="0030229C">
        <w:rPr>
          <w:bCs/>
          <w:sz w:val="28"/>
          <w:szCs w:val="28"/>
          <w:lang w:val="uk-UA"/>
        </w:rPr>
        <w:t xml:space="preserve"> теорія емоцій</w:t>
      </w:r>
      <w:r>
        <w:rPr>
          <w:sz w:val="28"/>
          <w:szCs w:val="28"/>
          <w:lang w:val="uk-UA"/>
        </w:rPr>
        <w:t xml:space="preserve"> П. Екмана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хімічна теорія сну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акт</w:t>
      </w:r>
      <w:r>
        <w:rPr>
          <w:sz w:val="28"/>
          <w:szCs w:val="28"/>
          <w:lang w:val="uk-UA"/>
        </w:rPr>
        <w:t xml:space="preserve">ивні теорії сну </w:t>
      </w:r>
    </w:p>
    <w:p w:rsidR="00540303" w:rsidRPr="0030229C" w:rsidRDefault="00540303" w:rsidP="00540303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пасивн</w:t>
      </w:r>
      <w:r>
        <w:rPr>
          <w:sz w:val="28"/>
          <w:szCs w:val="28"/>
          <w:lang w:val="uk-UA"/>
        </w:rPr>
        <w:t>і теорії сну</w:t>
      </w:r>
    </w:p>
    <w:p w:rsidR="00540303" w:rsidRPr="0030229C" w:rsidRDefault="00540303" w:rsidP="00540303">
      <w:pPr>
        <w:ind w:firstLine="360"/>
        <w:jc w:val="both"/>
        <w:rPr>
          <w:sz w:val="28"/>
          <w:szCs w:val="28"/>
          <w:lang w:val="uk-UA"/>
        </w:rPr>
      </w:pPr>
      <w:r w:rsidRPr="0030229C">
        <w:rPr>
          <w:b/>
          <w:sz w:val="28"/>
          <w:szCs w:val="28"/>
          <w:u w:val="single"/>
          <w:lang w:val="uk-UA"/>
        </w:rPr>
        <w:t>2 завдання.</w:t>
      </w:r>
      <w:r w:rsidRPr="0030229C">
        <w:rPr>
          <w:sz w:val="28"/>
          <w:szCs w:val="28"/>
          <w:lang w:val="uk-UA"/>
        </w:rPr>
        <w:t xml:space="preserve"> Необхідно підібрати одну актуальну та нову статтю </w:t>
      </w:r>
      <w:r>
        <w:rPr>
          <w:sz w:val="28"/>
          <w:szCs w:val="28"/>
          <w:lang w:val="uk-UA"/>
        </w:rPr>
        <w:t>(не пізніше 2010</w:t>
      </w:r>
      <w:r w:rsidRPr="0030229C">
        <w:rPr>
          <w:sz w:val="28"/>
          <w:szCs w:val="28"/>
          <w:lang w:val="uk-UA"/>
        </w:rPr>
        <w:t xml:space="preserve"> року) з теми:</w:t>
      </w:r>
    </w:p>
    <w:p w:rsidR="00540303" w:rsidRPr="0030229C" w:rsidRDefault="00540303" w:rsidP="0054030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lastRenderedPageBreak/>
        <w:t>психофізіологія як наука</w:t>
      </w:r>
    </w:p>
    <w:p w:rsidR="00540303" w:rsidRPr="0030229C" w:rsidRDefault="00540303" w:rsidP="0054030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психофізіологія відчуття та сприйняття</w:t>
      </w:r>
    </w:p>
    <w:p w:rsidR="00540303" w:rsidRPr="0030229C" w:rsidRDefault="00540303" w:rsidP="0054030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психофізіологія пам’яті</w:t>
      </w:r>
    </w:p>
    <w:p w:rsidR="00540303" w:rsidRPr="0030229C" w:rsidRDefault="00540303" w:rsidP="0054030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психофізіологія мислення та мови</w:t>
      </w:r>
    </w:p>
    <w:p w:rsidR="00540303" w:rsidRPr="0030229C" w:rsidRDefault="00540303" w:rsidP="0054030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психофізіологія емоцій</w:t>
      </w:r>
    </w:p>
    <w:p w:rsidR="00540303" w:rsidRPr="0030229C" w:rsidRDefault="00540303" w:rsidP="0054030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психофізіологія сну та сновидінь</w:t>
      </w:r>
    </w:p>
    <w:p w:rsidR="00540303" w:rsidRPr="0030229C" w:rsidRDefault="00540303" w:rsidP="0054030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психофізіологія стресу</w:t>
      </w:r>
    </w:p>
    <w:p w:rsidR="00540303" w:rsidRPr="0030229C" w:rsidRDefault="00540303" w:rsidP="00540303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 xml:space="preserve">психофізіологія свідомості </w:t>
      </w:r>
    </w:p>
    <w:p w:rsidR="00540303" w:rsidRPr="0030229C" w:rsidRDefault="00540303" w:rsidP="00540303">
      <w:pPr>
        <w:ind w:left="360"/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Проаналізувати статтю за схемою:</w:t>
      </w:r>
    </w:p>
    <w:p w:rsidR="00540303" w:rsidRPr="0030229C" w:rsidRDefault="00540303" w:rsidP="00540303">
      <w:pPr>
        <w:numPr>
          <w:ilvl w:val="0"/>
          <w:numId w:val="11"/>
        </w:numPr>
        <w:tabs>
          <w:tab w:val="clear" w:pos="1080"/>
          <w:tab w:val="num" w:pos="720"/>
        </w:tabs>
        <w:ind w:hanging="720"/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Заголовок статті</w:t>
      </w:r>
    </w:p>
    <w:p w:rsidR="00540303" w:rsidRPr="0030229C" w:rsidRDefault="00540303" w:rsidP="00540303">
      <w:pPr>
        <w:numPr>
          <w:ilvl w:val="0"/>
          <w:numId w:val="11"/>
        </w:numPr>
        <w:tabs>
          <w:tab w:val="clear" w:pos="1080"/>
          <w:tab w:val="num" w:pos="720"/>
        </w:tabs>
        <w:ind w:hanging="720"/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Автор(и) статті</w:t>
      </w:r>
    </w:p>
    <w:p w:rsidR="00540303" w:rsidRPr="0030229C" w:rsidRDefault="00540303" w:rsidP="00540303">
      <w:pPr>
        <w:numPr>
          <w:ilvl w:val="0"/>
          <w:numId w:val="11"/>
        </w:numPr>
        <w:tabs>
          <w:tab w:val="clear" w:pos="1080"/>
          <w:tab w:val="num" w:pos="720"/>
        </w:tabs>
        <w:ind w:hanging="720"/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Звідки взята стаття</w:t>
      </w:r>
    </w:p>
    <w:p w:rsidR="00540303" w:rsidRPr="0030229C" w:rsidRDefault="00540303" w:rsidP="00540303">
      <w:pPr>
        <w:numPr>
          <w:ilvl w:val="0"/>
          <w:numId w:val="11"/>
        </w:numPr>
        <w:tabs>
          <w:tab w:val="clear" w:pos="1080"/>
          <w:tab w:val="num" w:pos="720"/>
        </w:tabs>
        <w:ind w:hanging="720"/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Основна ідея статті про … (Основна ідея статті … Стаття присвячена … в статті розглядається … Метою даної статті є дати читачеві деяку інформацію про … Мета статті полягає в наданні читачеві деякі матеріали…)</w:t>
      </w:r>
    </w:p>
    <w:p w:rsidR="00540303" w:rsidRPr="0030229C" w:rsidRDefault="00540303" w:rsidP="00540303">
      <w:pPr>
        <w:numPr>
          <w:ilvl w:val="0"/>
          <w:numId w:val="11"/>
        </w:numPr>
        <w:tabs>
          <w:tab w:val="clear" w:pos="1080"/>
          <w:tab w:val="num" w:pos="720"/>
        </w:tabs>
        <w:ind w:hanging="720"/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Дайте резюме статті (не більше 10-20 речень).</w:t>
      </w:r>
    </w:p>
    <w:p w:rsidR="00540303" w:rsidRPr="0030229C" w:rsidRDefault="00540303" w:rsidP="00540303">
      <w:pPr>
        <w:numPr>
          <w:ilvl w:val="0"/>
          <w:numId w:val="11"/>
        </w:numPr>
        <w:tabs>
          <w:tab w:val="clear" w:pos="1080"/>
          <w:tab w:val="num" w:pos="720"/>
        </w:tabs>
        <w:ind w:hanging="720"/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Законспектуйте уривки зі статті, які здаються важливими для Вас (до 1 ст. ).</w:t>
      </w:r>
    </w:p>
    <w:p w:rsidR="00540303" w:rsidRPr="0030229C" w:rsidRDefault="00540303" w:rsidP="00540303">
      <w:pPr>
        <w:numPr>
          <w:ilvl w:val="0"/>
          <w:numId w:val="11"/>
        </w:numPr>
        <w:tabs>
          <w:tab w:val="clear" w:pos="1080"/>
          <w:tab w:val="num" w:pos="720"/>
        </w:tabs>
        <w:ind w:hanging="720"/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Вкажіть, факти, які виявилися новими для вас.</w:t>
      </w:r>
    </w:p>
    <w:p w:rsidR="00540303" w:rsidRPr="0030229C" w:rsidRDefault="00540303" w:rsidP="00540303">
      <w:pPr>
        <w:numPr>
          <w:ilvl w:val="0"/>
          <w:numId w:val="11"/>
        </w:numPr>
        <w:tabs>
          <w:tab w:val="clear" w:pos="1080"/>
          <w:tab w:val="num" w:pos="720"/>
        </w:tabs>
        <w:ind w:hanging="720"/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Вкажіть, які тези суперечать вашим поглядам.</w:t>
      </w:r>
    </w:p>
    <w:p w:rsidR="00540303" w:rsidRPr="0030229C" w:rsidRDefault="00540303" w:rsidP="00540303">
      <w:pPr>
        <w:numPr>
          <w:ilvl w:val="0"/>
          <w:numId w:val="11"/>
        </w:numPr>
        <w:tabs>
          <w:tab w:val="clear" w:pos="1080"/>
          <w:tab w:val="num" w:pos="720"/>
        </w:tabs>
        <w:ind w:hanging="720"/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Вкажіть питання, які залишилися без відповіді в статті, і, якщо можна дайте свою відповідь стисло.</w:t>
      </w:r>
    </w:p>
    <w:p w:rsidR="00540303" w:rsidRPr="0030229C" w:rsidRDefault="00540303" w:rsidP="00540303">
      <w:pPr>
        <w:numPr>
          <w:ilvl w:val="0"/>
          <w:numId w:val="11"/>
        </w:numPr>
        <w:tabs>
          <w:tab w:val="clear" w:pos="1080"/>
          <w:tab w:val="num" w:pos="720"/>
        </w:tabs>
        <w:ind w:hanging="720"/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Зробіть загальну оцінку статті.</w:t>
      </w:r>
    </w:p>
    <w:p w:rsidR="00540303" w:rsidRPr="0030229C" w:rsidRDefault="00540303" w:rsidP="00540303">
      <w:pPr>
        <w:ind w:left="360"/>
        <w:rPr>
          <w:b/>
          <w:sz w:val="28"/>
          <w:szCs w:val="28"/>
          <w:lang w:val="uk-UA"/>
        </w:rPr>
      </w:pPr>
      <w:r w:rsidRPr="0030229C">
        <w:rPr>
          <w:b/>
          <w:sz w:val="28"/>
          <w:szCs w:val="28"/>
          <w:lang w:val="uk-UA"/>
        </w:rPr>
        <w:t>Статті мають бути різними!</w:t>
      </w:r>
    </w:p>
    <w:p w:rsidR="00540303" w:rsidRPr="0030229C" w:rsidRDefault="00540303" w:rsidP="00540303">
      <w:pPr>
        <w:ind w:firstLine="360"/>
        <w:rPr>
          <w:sz w:val="28"/>
          <w:szCs w:val="28"/>
          <w:lang w:val="uk-UA"/>
        </w:rPr>
      </w:pPr>
    </w:p>
    <w:p w:rsidR="00540303" w:rsidRPr="0030229C" w:rsidRDefault="00540303" w:rsidP="00540303">
      <w:pPr>
        <w:tabs>
          <w:tab w:val="left" w:pos="0"/>
        </w:tabs>
        <w:ind w:firstLine="709"/>
        <w:jc w:val="center"/>
        <w:rPr>
          <w:b/>
          <w:bCs/>
          <w:sz w:val="28"/>
          <w:szCs w:val="28"/>
          <w:lang w:val="uk-UA"/>
        </w:rPr>
      </w:pPr>
      <w:r w:rsidRPr="0030229C">
        <w:rPr>
          <w:b/>
          <w:bCs/>
          <w:sz w:val="28"/>
          <w:szCs w:val="28"/>
          <w:lang w:val="uk-UA"/>
        </w:rPr>
        <w:t>Вимоги до оформлення</w:t>
      </w:r>
    </w:p>
    <w:p w:rsidR="00540303" w:rsidRPr="0030229C" w:rsidRDefault="00540303" w:rsidP="00540303">
      <w:pPr>
        <w:tabs>
          <w:tab w:val="left" w:pos="0"/>
          <w:tab w:val="left" w:pos="1200"/>
        </w:tabs>
        <w:ind w:firstLine="709"/>
        <w:jc w:val="both"/>
        <w:rPr>
          <w:bCs/>
          <w:sz w:val="28"/>
          <w:szCs w:val="28"/>
          <w:lang w:val="uk-UA"/>
        </w:rPr>
      </w:pPr>
      <w:r w:rsidRPr="0030229C">
        <w:rPr>
          <w:bCs/>
          <w:sz w:val="28"/>
          <w:szCs w:val="28"/>
          <w:lang w:val="uk-UA"/>
        </w:rPr>
        <w:t xml:space="preserve">Робота подається у друкованому або рукописному варіанти на скріплених листах формату А4 (або в папці). Для друкованого варіанту встановлені такі параметри сторінки: верхнє, нижнє – </w:t>
      </w:r>
      <w:smartTag w:uri="urn:schemas-microsoft-com:office:smarttags" w:element="metricconverter">
        <w:smartTagPr>
          <w:attr w:name="ProductID" w:val="2 см"/>
        </w:smartTagPr>
        <w:r w:rsidRPr="0030229C">
          <w:rPr>
            <w:bCs/>
            <w:sz w:val="28"/>
            <w:szCs w:val="28"/>
            <w:lang w:val="uk-UA"/>
          </w:rPr>
          <w:t>2 см</w:t>
        </w:r>
      </w:smartTag>
      <w:r w:rsidRPr="0030229C">
        <w:rPr>
          <w:bCs/>
          <w:sz w:val="28"/>
          <w:szCs w:val="28"/>
          <w:lang w:val="uk-UA"/>
        </w:rPr>
        <w:t xml:space="preserve">, ліве – </w:t>
      </w:r>
      <w:smartTag w:uri="urn:schemas-microsoft-com:office:smarttags" w:element="metricconverter">
        <w:smartTagPr>
          <w:attr w:name="ProductID" w:val="3 см"/>
        </w:smartTagPr>
        <w:r w:rsidRPr="0030229C">
          <w:rPr>
            <w:bCs/>
            <w:sz w:val="28"/>
            <w:szCs w:val="28"/>
            <w:lang w:val="uk-UA"/>
          </w:rPr>
          <w:t>3 см</w:t>
        </w:r>
      </w:smartTag>
      <w:r w:rsidRPr="0030229C">
        <w:rPr>
          <w:bCs/>
          <w:sz w:val="28"/>
          <w:szCs w:val="28"/>
          <w:lang w:val="uk-UA"/>
        </w:rPr>
        <w:t xml:space="preserve">, праве – </w:t>
      </w:r>
      <w:smartTag w:uri="urn:schemas-microsoft-com:office:smarttags" w:element="metricconverter">
        <w:smartTagPr>
          <w:attr w:name="ProductID" w:val="1,5 см"/>
        </w:smartTagPr>
        <w:r w:rsidRPr="0030229C">
          <w:rPr>
            <w:bCs/>
            <w:sz w:val="28"/>
            <w:szCs w:val="28"/>
            <w:lang w:val="uk-UA"/>
          </w:rPr>
          <w:t>1,5 см</w:t>
        </w:r>
      </w:smartTag>
      <w:r w:rsidRPr="0030229C">
        <w:rPr>
          <w:bCs/>
          <w:sz w:val="28"/>
          <w:szCs w:val="28"/>
          <w:lang w:val="uk-UA"/>
        </w:rPr>
        <w:t>. Шрифт -  Times New Roman, 12 розмір, одинарний інтервал.</w:t>
      </w:r>
    </w:p>
    <w:p w:rsidR="00540303" w:rsidRPr="0030229C" w:rsidRDefault="00540303" w:rsidP="00540303">
      <w:pPr>
        <w:tabs>
          <w:tab w:val="left" w:pos="0"/>
          <w:tab w:val="left" w:pos="1200"/>
        </w:tabs>
        <w:ind w:firstLine="709"/>
        <w:jc w:val="both"/>
        <w:rPr>
          <w:bCs/>
          <w:sz w:val="28"/>
          <w:szCs w:val="28"/>
          <w:lang w:val="uk-UA"/>
        </w:rPr>
      </w:pPr>
      <w:r w:rsidRPr="0030229C">
        <w:rPr>
          <w:bCs/>
          <w:sz w:val="28"/>
          <w:szCs w:val="28"/>
          <w:lang w:val="uk-UA"/>
        </w:rPr>
        <w:t>Титульний аркуш оформлюється відповідно зразка (див. зразок 1). Наступний листок – зміст (зразок 2).</w:t>
      </w:r>
    </w:p>
    <w:p w:rsidR="00540303" w:rsidRPr="0030229C" w:rsidRDefault="00540303" w:rsidP="00540303">
      <w:pPr>
        <w:tabs>
          <w:tab w:val="left" w:pos="0"/>
          <w:tab w:val="left" w:pos="1200"/>
        </w:tabs>
        <w:ind w:firstLine="709"/>
        <w:jc w:val="both"/>
        <w:rPr>
          <w:bCs/>
          <w:sz w:val="28"/>
          <w:szCs w:val="28"/>
          <w:lang w:val="uk-UA"/>
        </w:rPr>
      </w:pPr>
      <w:r w:rsidRPr="0030229C">
        <w:rPr>
          <w:bCs/>
          <w:sz w:val="28"/>
          <w:szCs w:val="28"/>
          <w:lang w:val="uk-UA"/>
        </w:rPr>
        <w:t>Робота має бути обсягом 5-15. Список використаних джерел – 5-10.</w:t>
      </w:r>
    </w:p>
    <w:p w:rsidR="00540303" w:rsidRPr="0030229C" w:rsidRDefault="00540303" w:rsidP="00540303">
      <w:pPr>
        <w:ind w:firstLine="708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Робота має містити:</w:t>
      </w:r>
    </w:p>
    <w:p w:rsidR="00540303" w:rsidRPr="0030229C" w:rsidRDefault="00540303" w:rsidP="00540303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титульну сторінку</w:t>
      </w:r>
    </w:p>
    <w:p w:rsidR="00540303" w:rsidRPr="0030229C" w:rsidRDefault="00540303" w:rsidP="00540303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зміст</w:t>
      </w:r>
    </w:p>
    <w:p w:rsidR="00540303" w:rsidRPr="0030229C" w:rsidRDefault="00540303" w:rsidP="00540303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відповідь на завдання №1</w:t>
      </w:r>
    </w:p>
    <w:p w:rsidR="00540303" w:rsidRPr="0030229C" w:rsidRDefault="00540303" w:rsidP="00540303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завдання №2: ксерокопію статті</w:t>
      </w:r>
    </w:p>
    <w:p w:rsidR="00540303" w:rsidRPr="0030229C" w:rsidRDefault="00540303" w:rsidP="00540303">
      <w:pPr>
        <w:numPr>
          <w:ilvl w:val="0"/>
          <w:numId w:val="10"/>
        </w:numPr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аналіз статті</w:t>
      </w:r>
    </w:p>
    <w:p w:rsidR="00540303" w:rsidRPr="0030229C" w:rsidRDefault="00540303" w:rsidP="00540303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>загальний висновок – яка інформація була нова, що найбільш зацікавило в процесі дослідження</w:t>
      </w:r>
    </w:p>
    <w:p w:rsidR="00540303" w:rsidRPr="0030229C" w:rsidRDefault="00540303" w:rsidP="00540303">
      <w:pPr>
        <w:ind w:left="360" w:firstLine="348"/>
        <w:jc w:val="both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t xml:space="preserve">Робота подається </w:t>
      </w:r>
      <w:r w:rsidRPr="0030229C">
        <w:rPr>
          <w:b/>
          <w:sz w:val="28"/>
          <w:szCs w:val="28"/>
          <w:lang w:val="uk-UA"/>
        </w:rPr>
        <w:t>до 1 грудня</w:t>
      </w:r>
      <w:r w:rsidRPr="0030229C">
        <w:rPr>
          <w:sz w:val="28"/>
          <w:szCs w:val="28"/>
          <w:lang w:val="uk-UA"/>
        </w:rPr>
        <w:t xml:space="preserve"> включно.</w:t>
      </w:r>
    </w:p>
    <w:p w:rsidR="00540303" w:rsidRPr="0030229C" w:rsidRDefault="00540303" w:rsidP="00540303">
      <w:pPr>
        <w:tabs>
          <w:tab w:val="left" w:pos="0"/>
        </w:tabs>
        <w:jc w:val="right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lastRenderedPageBreak/>
        <w:t xml:space="preserve">                                             ЗРАЗОК 1</w:t>
      </w:r>
    </w:p>
    <w:p w:rsidR="00540303" w:rsidRPr="0030229C" w:rsidRDefault="00540303" w:rsidP="0054030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30229C">
        <w:rPr>
          <w:b/>
          <w:sz w:val="28"/>
          <w:szCs w:val="28"/>
          <w:lang w:val="uk-UA"/>
        </w:rPr>
        <w:t>Херсонський державний університет</w:t>
      </w:r>
    </w:p>
    <w:p w:rsidR="00540303" w:rsidRPr="0030229C" w:rsidRDefault="00540303" w:rsidP="0054030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30229C">
        <w:rPr>
          <w:b/>
          <w:sz w:val="28"/>
          <w:szCs w:val="28"/>
          <w:lang w:val="uk-UA"/>
        </w:rPr>
        <w:t>Факультет психології, історії та соціології</w:t>
      </w:r>
    </w:p>
    <w:p w:rsidR="00540303" w:rsidRPr="0030229C" w:rsidRDefault="00540303" w:rsidP="0054030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30229C">
        <w:rPr>
          <w:b/>
          <w:sz w:val="28"/>
          <w:szCs w:val="28"/>
          <w:lang w:val="uk-UA"/>
        </w:rPr>
        <w:t>Кафедра практичної психології</w:t>
      </w:r>
    </w:p>
    <w:p w:rsidR="00540303" w:rsidRPr="0030229C" w:rsidRDefault="00540303" w:rsidP="0054030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540303" w:rsidRPr="0030229C" w:rsidRDefault="00540303" w:rsidP="00540303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p w:rsidR="00540303" w:rsidRPr="0030229C" w:rsidRDefault="00540303" w:rsidP="0054030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540303" w:rsidRPr="0030229C" w:rsidRDefault="00540303" w:rsidP="0054030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540303" w:rsidRPr="0030229C" w:rsidRDefault="00540303" w:rsidP="0054030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540303" w:rsidRPr="0030229C" w:rsidRDefault="00540303" w:rsidP="0054030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540303" w:rsidRPr="0030229C" w:rsidRDefault="00540303" w:rsidP="0054030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540303" w:rsidRPr="0030229C" w:rsidRDefault="00540303" w:rsidP="00540303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540303" w:rsidRPr="0030229C" w:rsidRDefault="00540303" w:rsidP="00540303">
      <w:pPr>
        <w:tabs>
          <w:tab w:val="left" w:pos="0"/>
        </w:tabs>
        <w:jc w:val="center"/>
        <w:rPr>
          <w:sz w:val="40"/>
          <w:szCs w:val="40"/>
          <w:lang w:val="uk-UA"/>
        </w:rPr>
      </w:pPr>
    </w:p>
    <w:p w:rsidR="00540303" w:rsidRPr="0030229C" w:rsidRDefault="00540303" w:rsidP="00540303">
      <w:pPr>
        <w:tabs>
          <w:tab w:val="left" w:pos="0"/>
        </w:tabs>
        <w:jc w:val="center"/>
        <w:rPr>
          <w:b/>
          <w:sz w:val="40"/>
          <w:szCs w:val="40"/>
          <w:lang w:val="uk-UA"/>
        </w:rPr>
      </w:pPr>
      <w:r w:rsidRPr="0030229C">
        <w:rPr>
          <w:b/>
          <w:sz w:val="40"/>
          <w:szCs w:val="40"/>
          <w:lang w:val="uk-UA"/>
        </w:rPr>
        <w:t xml:space="preserve">МОДУЛЬ САМОСТІЙНОЇ РОБОТИ  </w:t>
      </w:r>
      <w:r w:rsidRPr="0030229C">
        <w:rPr>
          <w:b/>
          <w:sz w:val="40"/>
          <w:szCs w:val="40"/>
          <w:lang w:val="uk-UA"/>
        </w:rPr>
        <w:tab/>
      </w:r>
    </w:p>
    <w:p w:rsidR="00540303" w:rsidRPr="0030229C" w:rsidRDefault="00540303" w:rsidP="00540303">
      <w:pPr>
        <w:tabs>
          <w:tab w:val="left" w:pos="0"/>
        </w:tabs>
        <w:jc w:val="center"/>
        <w:rPr>
          <w:b/>
          <w:sz w:val="40"/>
          <w:szCs w:val="40"/>
          <w:lang w:val="uk-UA"/>
        </w:rPr>
      </w:pPr>
      <w:r w:rsidRPr="0030229C">
        <w:rPr>
          <w:b/>
          <w:sz w:val="40"/>
          <w:szCs w:val="40"/>
          <w:lang w:val="uk-UA"/>
        </w:rPr>
        <w:t>З КУРСУ</w:t>
      </w:r>
    </w:p>
    <w:p w:rsidR="00540303" w:rsidRPr="0030229C" w:rsidRDefault="00540303" w:rsidP="00540303">
      <w:pPr>
        <w:pStyle w:val="3"/>
        <w:tabs>
          <w:tab w:val="left" w:pos="0"/>
        </w:tabs>
        <w:jc w:val="center"/>
        <w:rPr>
          <w:sz w:val="40"/>
          <w:szCs w:val="40"/>
        </w:rPr>
      </w:pPr>
      <w:r w:rsidRPr="0030229C">
        <w:rPr>
          <w:sz w:val="40"/>
          <w:szCs w:val="40"/>
        </w:rPr>
        <w:t>«ПСИХОФІЗІОЛОГІЯ»</w:t>
      </w:r>
    </w:p>
    <w:p w:rsidR="00540303" w:rsidRPr="0030229C" w:rsidRDefault="00540303" w:rsidP="00540303">
      <w:pPr>
        <w:tabs>
          <w:tab w:val="left" w:pos="3645"/>
        </w:tabs>
        <w:ind w:firstLine="540"/>
        <w:rPr>
          <w:b/>
          <w:bCs/>
          <w:sz w:val="40"/>
          <w:szCs w:val="40"/>
          <w:lang w:val="uk-UA"/>
        </w:rPr>
      </w:pPr>
      <w:r w:rsidRPr="0030229C">
        <w:rPr>
          <w:b/>
          <w:bCs/>
          <w:sz w:val="40"/>
          <w:szCs w:val="40"/>
          <w:lang w:val="uk-UA"/>
        </w:rPr>
        <w:tab/>
      </w:r>
    </w:p>
    <w:p w:rsidR="00540303" w:rsidRPr="0030229C" w:rsidRDefault="00540303" w:rsidP="00540303">
      <w:pPr>
        <w:ind w:firstLine="540"/>
        <w:rPr>
          <w:b/>
          <w:bCs/>
          <w:sz w:val="28"/>
          <w:lang w:val="uk-UA"/>
        </w:rPr>
      </w:pPr>
    </w:p>
    <w:p w:rsidR="00540303" w:rsidRPr="0030229C" w:rsidRDefault="00540303" w:rsidP="00540303">
      <w:pPr>
        <w:ind w:firstLine="540"/>
        <w:rPr>
          <w:b/>
          <w:bCs/>
          <w:sz w:val="28"/>
          <w:lang w:val="uk-UA"/>
        </w:rPr>
      </w:pPr>
    </w:p>
    <w:p w:rsidR="00540303" w:rsidRPr="0030229C" w:rsidRDefault="00540303" w:rsidP="00540303">
      <w:pPr>
        <w:ind w:firstLine="540"/>
        <w:rPr>
          <w:b/>
          <w:bCs/>
          <w:sz w:val="28"/>
          <w:lang w:val="uk-UA"/>
        </w:rPr>
      </w:pPr>
    </w:p>
    <w:p w:rsidR="00540303" w:rsidRPr="0030229C" w:rsidRDefault="00540303" w:rsidP="00540303">
      <w:pPr>
        <w:ind w:firstLine="540"/>
        <w:rPr>
          <w:b/>
          <w:bCs/>
          <w:sz w:val="28"/>
          <w:lang w:val="uk-UA"/>
        </w:rPr>
      </w:pPr>
    </w:p>
    <w:p w:rsidR="00540303" w:rsidRPr="0030229C" w:rsidRDefault="00540303" w:rsidP="00540303">
      <w:pPr>
        <w:ind w:firstLine="540"/>
        <w:rPr>
          <w:b/>
          <w:bCs/>
          <w:sz w:val="28"/>
          <w:lang w:val="uk-UA"/>
        </w:rPr>
      </w:pPr>
    </w:p>
    <w:p w:rsidR="00540303" w:rsidRPr="0030229C" w:rsidRDefault="00540303" w:rsidP="00540303">
      <w:pPr>
        <w:ind w:firstLine="540"/>
        <w:rPr>
          <w:b/>
          <w:bCs/>
          <w:sz w:val="28"/>
          <w:lang w:val="uk-UA"/>
        </w:rPr>
      </w:pPr>
    </w:p>
    <w:p w:rsidR="00540303" w:rsidRPr="0030229C" w:rsidRDefault="00540303" w:rsidP="00540303">
      <w:pPr>
        <w:ind w:firstLine="540"/>
        <w:rPr>
          <w:b/>
          <w:bCs/>
          <w:sz w:val="28"/>
          <w:lang w:val="uk-UA"/>
        </w:rPr>
      </w:pPr>
    </w:p>
    <w:p w:rsidR="00540303" w:rsidRPr="0030229C" w:rsidRDefault="00540303" w:rsidP="00540303">
      <w:pPr>
        <w:ind w:firstLine="540"/>
        <w:rPr>
          <w:b/>
          <w:bCs/>
          <w:sz w:val="28"/>
          <w:lang w:val="uk-UA"/>
        </w:rPr>
      </w:pPr>
    </w:p>
    <w:p w:rsidR="00540303" w:rsidRPr="0030229C" w:rsidRDefault="00540303" w:rsidP="00540303">
      <w:pPr>
        <w:ind w:firstLine="540"/>
        <w:rPr>
          <w:b/>
          <w:bCs/>
          <w:sz w:val="28"/>
          <w:lang w:val="uk-UA"/>
        </w:rPr>
      </w:pPr>
    </w:p>
    <w:p w:rsidR="00540303" w:rsidRPr="0030229C" w:rsidRDefault="00540303" w:rsidP="00540303">
      <w:pPr>
        <w:ind w:firstLine="540"/>
        <w:rPr>
          <w:b/>
          <w:bCs/>
          <w:sz w:val="28"/>
          <w:lang w:val="uk-UA"/>
        </w:rPr>
      </w:pPr>
    </w:p>
    <w:p w:rsidR="00540303" w:rsidRPr="0030229C" w:rsidRDefault="00540303" w:rsidP="00540303">
      <w:pPr>
        <w:ind w:firstLine="540"/>
        <w:rPr>
          <w:b/>
          <w:bCs/>
          <w:sz w:val="28"/>
          <w:lang w:val="uk-UA"/>
        </w:rPr>
      </w:pPr>
    </w:p>
    <w:p w:rsidR="00540303" w:rsidRPr="0030229C" w:rsidRDefault="00540303" w:rsidP="00540303">
      <w:pPr>
        <w:ind w:firstLine="540"/>
        <w:rPr>
          <w:b/>
          <w:bCs/>
          <w:sz w:val="28"/>
          <w:lang w:val="uk-UA"/>
        </w:rPr>
      </w:pPr>
    </w:p>
    <w:p w:rsidR="00540303" w:rsidRPr="0030229C" w:rsidRDefault="00540303" w:rsidP="00540303">
      <w:pPr>
        <w:ind w:firstLine="540"/>
        <w:rPr>
          <w:b/>
          <w:bCs/>
          <w:sz w:val="28"/>
          <w:lang w:val="uk-UA"/>
        </w:rPr>
      </w:pPr>
    </w:p>
    <w:p w:rsidR="00540303" w:rsidRPr="0030229C" w:rsidRDefault="00540303" w:rsidP="00540303">
      <w:pPr>
        <w:tabs>
          <w:tab w:val="left" w:pos="6860"/>
        </w:tabs>
        <w:spacing w:line="360" w:lineRule="auto"/>
        <w:ind w:firstLine="540"/>
        <w:rPr>
          <w:bCs/>
          <w:sz w:val="36"/>
          <w:szCs w:val="36"/>
          <w:lang w:val="uk-UA"/>
        </w:rPr>
      </w:pPr>
      <w:r w:rsidRPr="0030229C">
        <w:rPr>
          <w:bCs/>
          <w:sz w:val="36"/>
          <w:szCs w:val="36"/>
          <w:lang w:val="uk-UA"/>
        </w:rPr>
        <w:t xml:space="preserve">                                                      студента ____ курсу</w:t>
      </w:r>
    </w:p>
    <w:p w:rsidR="00540303" w:rsidRPr="0030229C" w:rsidRDefault="00540303" w:rsidP="00540303">
      <w:pPr>
        <w:tabs>
          <w:tab w:val="left" w:pos="6860"/>
        </w:tabs>
        <w:spacing w:line="360" w:lineRule="auto"/>
        <w:ind w:firstLine="540"/>
        <w:rPr>
          <w:bCs/>
          <w:sz w:val="36"/>
          <w:szCs w:val="36"/>
          <w:lang w:val="uk-UA"/>
        </w:rPr>
      </w:pPr>
      <w:r w:rsidRPr="0030229C">
        <w:rPr>
          <w:bCs/>
          <w:sz w:val="36"/>
          <w:szCs w:val="36"/>
          <w:lang w:val="uk-UA"/>
        </w:rPr>
        <w:t xml:space="preserve">                                                      ____ групи</w:t>
      </w:r>
    </w:p>
    <w:p w:rsidR="00540303" w:rsidRPr="0030229C" w:rsidRDefault="00540303" w:rsidP="00540303">
      <w:pPr>
        <w:tabs>
          <w:tab w:val="left" w:pos="6860"/>
        </w:tabs>
        <w:spacing w:line="360" w:lineRule="auto"/>
        <w:ind w:firstLine="540"/>
        <w:rPr>
          <w:bCs/>
          <w:sz w:val="36"/>
          <w:szCs w:val="36"/>
          <w:lang w:val="uk-UA"/>
        </w:rPr>
      </w:pPr>
      <w:r w:rsidRPr="0030229C">
        <w:rPr>
          <w:bCs/>
          <w:sz w:val="36"/>
          <w:szCs w:val="36"/>
          <w:lang w:val="uk-UA"/>
        </w:rPr>
        <w:t xml:space="preserve">                                                      ПІБ </w:t>
      </w:r>
    </w:p>
    <w:p w:rsidR="00540303" w:rsidRPr="0030229C" w:rsidRDefault="00540303" w:rsidP="00540303">
      <w:pPr>
        <w:spacing w:line="360" w:lineRule="auto"/>
        <w:ind w:firstLine="540"/>
        <w:rPr>
          <w:b/>
          <w:bCs/>
          <w:sz w:val="36"/>
          <w:szCs w:val="36"/>
          <w:lang w:val="uk-UA"/>
        </w:rPr>
      </w:pPr>
    </w:p>
    <w:p w:rsidR="00540303" w:rsidRPr="0030229C" w:rsidRDefault="00540303" w:rsidP="00540303">
      <w:pPr>
        <w:pStyle w:val="4"/>
        <w:tabs>
          <w:tab w:val="left" w:pos="0"/>
        </w:tabs>
        <w:jc w:val="center"/>
        <w:rPr>
          <w:lang w:val="uk-UA"/>
        </w:rPr>
      </w:pPr>
      <w:r w:rsidRPr="0030229C">
        <w:rPr>
          <w:lang w:val="uk-UA"/>
        </w:rPr>
        <w:t>Херсон – 201___</w:t>
      </w:r>
    </w:p>
    <w:p w:rsidR="00540303" w:rsidRPr="0030229C" w:rsidRDefault="00540303" w:rsidP="00540303">
      <w:pPr>
        <w:spacing w:line="360" w:lineRule="auto"/>
        <w:ind w:firstLine="540"/>
        <w:rPr>
          <w:b/>
          <w:bCs/>
          <w:sz w:val="36"/>
          <w:szCs w:val="36"/>
          <w:lang w:val="uk-UA"/>
        </w:rPr>
      </w:pPr>
    </w:p>
    <w:p w:rsidR="00540303" w:rsidRPr="0030229C" w:rsidRDefault="00540303" w:rsidP="00540303">
      <w:pPr>
        <w:jc w:val="right"/>
        <w:rPr>
          <w:sz w:val="28"/>
          <w:szCs w:val="28"/>
          <w:lang w:val="uk-UA"/>
        </w:rPr>
      </w:pPr>
    </w:p>
    <w:p w:rsidR="00540303" w:rsidRPr="0030229C" w:rsidRDefault="00540303" w:rsidP="00540303">
      <w:pPr>
        <w:jc w:val="right"/>
        <w:rPr>
          <w:sz w:val="28"/>
          <w:szCs w:val="28"/>
          <w:lang w:val="uk-UA"/>
        </w:rPr>
      </w:pPr>
      <w:r w:rsidRPr="0030229C">
        <w:rPr>
          <w:sz w:val="28"/>
          <w:szCs w:val="28"/>
          <w:lang w:val="uk-UA"/>
        </w:rPr>
        <w:lastRenderedPageBreak/>
        <w:t>ЗРАЗОК 2</w:t>
      </w:r>
    </w:p>
    <w:p w:rsidR="00540303" w:rsidRPr="0030229C" w:rsidRDefault="00540303" w:rsidP="00540303">
      <w:pPr>
        <w:jc w:val="center"/>
        <w:rPr>
          <w:b/>
          <w:sz w:val="28"/>
          <w:szCs w:val="28"/>
          <w:lang w:val="uk-UA"/>
        </w:rPr>
      </w:pPr>
      <w:r w:rsidRPr="0030229C">
        <w:rPr>
          <w:b/>
          <w:sz w:val="28"/>
          <w:szCs w:val="28"/>
          <w:lang w:val="uk-UA"/>
        </w:rPr>
        <w:t>ЗМІСТ</w:t>
      </w:r>
    </w:p>
    <w:p w:rsidR="00540303" w:rsidRPr="0030229C" w:rsidRDefault="00540303" w:rsidP="00540303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  <w:gridCol w:w="823"/>
      </w:tblGrid>
      <w:tr w:rsidR="00540303" w:rsidRPr="0030229C" w:rsidTr="00703490">
        <w:tc>
          <w:tcPr>
            <w:tcW w:w="8748" w:type="dxa"/>
            <w:shd w:val="clear" w:color="auto" w:fill="auto"/>
          </w:tcPr>
          <w:p w:rsidR="00540303" w:rsidRPr="0030229C" w:rsidRDefault="00540303" w:rsidP="00703490">
            <w:pPr>
              <w:jc w:val="both"/>
              <w:rPr>
                <w:sz w:val="32"/>
                <w:szCs w:val="32"/>
                <w:lang w:val="uk-UA"/>
              </w:rPr>
            </w:pPr>
            <w:r w:rsidRPr="0030229C">
              <w:rPr>
                <w:sz w:val="32"/>
                <w:szCs w:val="32"/>
                <w:lang w:val="uk-UA"/>
              </w:rPr>
              <w:t xml:space="preserve">1. Аналіз теорії І.П. Павлова </w:t>
            </w:r>
          </w:p>
        </w:tc>
        <w:tc>
          <w:tcPr>
            <w:tcW w:w="823" w:type="dxa"/>
            <w:shd w:val="clear" w:color="auto" w:fill="auto"/>
          </w:tcPr>
          <w:p w:rsidR="00540303" w:rsidRPr="0030229C" w:rsidRDefault="00540303" w:rsidP="00703490">
            <w:pPr>
              <w:jc w:val="both"/>
              <w:rPr>
                <w:lang w:val="uk-UA"/>
              </w:rPr>
            </w:pPr>
          </w:p>
        </w:tc>
      </w:tr>
      <w:tr w:rsidR="00540303" w:rsidRPr="0030229C" w:rsidTr="00703490">
        <w:tc>
          <w:tcPr>
            <w:tcW w:w="8748" w:type="dxa"/>
            <w:shd w:val="clear" w:color="auto" w:fill="auto"/>
          </w:tcPr>
          <w:p w:rsidR="00540303" w:rsidRPr="0030229C" w:rsidRDefault="00540303" w:rsidP="00703490">
            <w:pPr>
              <w:jc w:val="both"/>
              <w:rPr>
                <w:sz w:val="32"/>
                <w:szCs w:val="32"/>
                <w:lang w:val="uk-UA"/>
              </w:rPr>
            </w:pPr>
            <w:r w:rsidRPr="0030229C">
              <w:rPr>
                <w:sz w:val="32"/>
                <w:szCs w:val="32"/>
                <w:lang w:val="uk-UA"/>
              </w:rPr>
              <w:t>2. Ксерокс статті «Сон як психофізіологічний механізм»</w:t>
            </w:r>
          </w:p>
        </w:tc>
        <w:tc>
          <w:tcPr>
            <w:tcW w:w="823" w:type="dxa"/>
            <w:shd w:val="clear" w:color="auto" w:fill="auto"/>
          </w:tcPr>
          <w:p w:rsidR="00540303" w:rsidRPr="0030229C" w:rsidRDefault="00540303" w:rsidP="00703490">
            <w:pPr>
              <w:jc w:val="both"/>
              <w:rPr>
                <w:lang w:val="uk-UA"/>
              </w:rPr>
            </w:pPr>
            <w:r w:rsidRPr="0030229C">
              <w:rPr>
                <w:lang w:val="uk-UA"/>
              </w:rPr>
              <w:t xml:space="preserve"> </w:t>
            </w:r>
          </w:p>
        </w:tc>
      </w:tr>
      <w:tr w:rsidR="00540303" w:rsidRPr="0030229C" w:rsidTr="00703490">
        <w:tc>
          <w:tcPr>
            <w:tcW w:w="8748" w:type="dxa"/>
            <w:shd w:val="clear" w:color="auto" w:fill="auto"/>
          </w:tcPr>
          <w:p w:rsidR="00540303" w:rsidRPr="0030229C" w:rsidRDefault="00540303" w:rsidP="00703490">
            <w:pPr>
              <w:jc w:val="both"/>
              <w:rPr>
                <w:sz w:val="32"/>
                <w:szCs w:val="32"/>
                <w:lang w:val="uk-UA"/>
              </w:rPr>
            </w:pPr>
            <w:r w:rsidRPr="0030229C">
              <w:rPr>
                <w:sz w:val="32"/>
                <w:szCs w:val="32"/>
                <w:lang w:val="uk-UA"/>
              </w:rPr>
              <w:t xml:space="preserve">3. Аналіз статті «Сон як психофізіологічний механізм» </w:t>
            </w:r>
          </w:p>
        </w:tc>
        <w:tc>
          <w:tcPr>
            <w:tcW w:w="823" w:type="dxa"/>
            <w:shd w:val="clear" w:color="auto" w:fill="auto"/>
          </w:tcPr>
          <w:p w:rsidR="00540303" w:rsidRPr="0030229C" w:rsidRDefault="00540303" w:rsidP="00703490">
            <w:pPr>
              <w:jc w:val="both"/>
              <w:rPr>
                <w:lang w:val="uk-UA"/>
              </w:rPr>
            </w:pPr>
          </w:p>
        </w:tc>
      </w:tr>
      <w:tr w:rsidR="00540303" w:rsidRPr="0030229C" w:rsidTr="00703490">
        <w:tc>
          <w:tcPr>
            <w:tcW w:w="8748" w:type="dxa"/>
            <w:shd w:val="clear" w:color="auto" w:fill="auto"/>
          </w:tcPr>
          <w:p w:rsidR="00540303" w:rsidRPr="0030229C" w:rsidRDefault="00540303" w:rsidP="00703490">
            <w:pPr>
              <w:jc w:val="both"/>
              <w:rPr>
                <w:sz w:val="32"/>
                <w:szCs w:val="32"/>
                <w:lang w:val="uk-UA"/>
              </w:rPr>
            </w:pPr>
            <w:r w:rsidRPr="0030229C">
              <w:rPr>
                <w:sz w:val="32"/>
                <w:szCs w:val="32"/>
                <w:lang w:val="uk-UA"/>
              </w:rPr>
              <w:t>4. Загальний висновок</w:t>
            </w:r>
          </w:p>
        </w:tc>
        <w:tc>
          <w:tcPr>
            <w:tcW w:w="823" w:type="dxa"/>
            <w:shd w:val="clear" w:color="auto" w:fill="auto"/>
          </w:tcPr>
          <w:p w:rsidR="00540303" w:rsidRPr="0030229C" w:rsidRDefault="00540303" w:rsidP="00703490">
            <w:pPr>
              <w:jc w:val="both"/>
              <w:rPr>
                <w:lang w:val="uk-UA"/>
              </w:rPr>
            </w:pPr>
          </w:p>
        </w:tc>
      </w:tr>
      <w:tr w:rsidR="00540303" w:rsidRPr="0030229C" w:rsidTr="00703490">
        <w:tc>
          <w:tcPr>
            <w:tcW w:w="8748" w:type="dxa"/>
            <w:shd w:val="clear" w:color="auto" w:fill="auto"/>
          </w:tcPr>
          <w:p w:rsidR="00540303" w:rsidRPr="0030229C" w:rsidRDefault="00540303" w:rsidP="00703490">
            <w:pPr>
              <w:jc w:val="both"/>
              <w:rPr>
                <w:sz w:val="32"/>
                <w:szCs w:val="32"/>
                <w:lang w:val="uk-UA"/>
              </w:rPr>
            </w:pPr>
            <w:r w:rsidRPr="0030229C">
              <w:rPr>
                <w:sz w:val="32"/>
                <w:szCs w:val="32"/>
                <w:lang w:val="uk-UA"/>
              </w:rPr>
              <w:t>Список використаних джерел</w:t>
            </w:r>
          </w:p>
        </w:tc>
        <w:tc>
          <w:tcPr>
            <w:tcW w:w="823" w:type="dxa"/>
            <w:shd w:val="clear" w:color="auto" w:fill="auto"/>
          </w:tcPr>
          <w:p w:rsidR="00540303" w:rsidRPr="0030229C" w:rsidRDefault="00540303" w:rsidP="00703490">
            <w:pPr>
              <w:jc w:val="both"/>
              <w:rPr>
                <w:lang w:val="uk-UA"/>
              </w:rPr>
            </w:pPr>
          </w:p>
        </w:tc>
      </w:tr>
    </w:tbl>
    <w:p w:rsidR="00540303" w:rsidRPr="0030229C" w:rsidRDefault="00540303" w:rsidP="00540303">
      <w:pPr>
        <w:jc w:val="both"/>
        <w:rPr>
          <w:lang w:val="uk-UA"/>
        </w:rPr>
      </w:pPr>
    </w:p>
    <w:p w:rsidR="00540303" w:rsidRPr="0030229C" w:rsidRDefault="00540303" w:rsidP="00540303">
      <w:pPr>
        <w:rPr>
          <w:lang w:val="uk-UA"/>
        </w:rPr>
      </w:pPr>
    </w:p>
    <w:p w:rsidR="00540303" w:rsidRPr="0030229C" w:rsidRDefault="00540303" w:rsidP="00540303">
      <w:pPr>
        <w:rPr>
          <w:lang w:val="uk-UA"/>
        </w:rPr>
      </w:pPr>
    </w:p>
    <w:p w:rsidR="00540303" w:rsidRPr="0030229C" w:rsidRDefault="00540303" w:rsidP="00540303">
      <w:pPr>
        <w:rPr>
          <w:lang w:val="uk-UA"/>
        </w:rPr>
      </w:pPr>
    </w:p>
    <w:p w:rsidR="00540303" w:rsidRPr="0030229C" w:rsidRDefault="00540303" w:rsidP="00540303">
      <w:pPr>
        <w:rPr>
          <w:lang w:val="uk-UA"/>
        </w:rPr>
      </w:pPr>
    </w:p>
    <w:p w:rsidR="00540303" w:rsidRPr="0030229C" w:rsidRDefault="00540303" w:rsidP="00540303">
      <w:pPr>
        <w:rPr>
          <w:lang w:val="uk-UA"/>
        </w:rPr>
      </w:pPr>
    </w:p>
    <w:p w:rsidR="00540303" w:rsidRPr="0030229C" w:rsidRDefault="00540303" w:rsidP="00540303">
      <w:pPr>
        <w:rPr>
          <w:lang w:val="uk-UA"/>
        </w:rPr>
      </w:pPr>
    </w:p>
    <w:p w:rsidR="00540303" w:rsidRPr="0030229C" w:rsidRDefault="00540303" w:rsidP="00540303">
      <w:pPr>
        <w:rPr>
          <w:lang w:val="uk-UA"/>
        </w:rPr>
      </w:pPr>
    </w:p>
    <w:p w:rsidR="00540303" w:rsidRDefault="00540303" w:rsidP="00540303"/>
    <w:sectPr w:rsidR="00540303" w:rsidSect="0001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A94"/>
    <w:multiLevelType w:val="hybridMultilevel"/>
    <w:tmpl w:val="4B72EA74"/>
    <w:lvl w:ilvl="0" w:tplc="0E2635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E91262"/>
    <w:multiLevelType w:val="hybridMultilevel"/>
    <w:tmpl w:val="254E94E2"/>
    <w:lvl w:ilvl="0" w:tplc="38B83CD4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E3F7F"/>
    <w:multiLevelType w:val="hybridMultilevel"/>
    <w:tmpl w:val="0342577E"/>
    <w:lvl w:ilvl="0" w:tplc="90E87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NewRoman" w:hAnsi="TimesNewRoman" w:cs="TimesNew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55B30"/>
    <w:multiLevelType w:val="hybridMultilevel"/>
    <w:tmpl w:val="2FCE514A"/>
    <w:lvl w:ilvl="0" w:tplc="65D89A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8E6A79"/>
    <w:multiLevelType w:val="hybridMultilevel"/>
    <w:tmpl w:val="0178A3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751781"/>
    <w:multiLevelType w:val="hybridMultilevel"/>
    <w:tmpl w:val="BDD4E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C0D3B"/>
    <w:multiLevelType w:val="hybridMultilevel"/>
    <w:tmpl w:val="85F447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5A12D5C"/>
    <w:multiLevelType w:val="hybridMultilevel"/>
    <w:tmpl w:val="AEF68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964306"/>
    <w:multiLevelType w:val="hybridMultilevel"/>
    <w:tmpl w:val="E30826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0FB2FD6"/>
    <w:multiLevelType w:val="hybridMultilevel"/>
    <w:tmpl w:val="422E324A"/>
    <w:lvl w:ilvl="0" w:tplc="1E2AA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CBE6886"/>
    <w:multiLevelType w:val="hybridMultilevel"/>
    <w:tmpl w:val="B6F08D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37769"/>
    <w:multiLevelType w:val="hybridMultilevel"/>
    <w:tmpl w:val="A014BA94"/>
    <w:lvl w:ilvl="0" w:tplc="6EA88B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0303"/>
    <w:rsid w:val="00016FEC"/>
    <w:rsid w:val="0054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303"/>
    <w:pPr>
      <w:keepNext/>
      <w:ind w:firstLine="540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5403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4030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4030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40303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54030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5403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40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unhideWhenUsed/>
    <w:rsid w:val="0054030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54030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5403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.net/" TargetMode="External"/><Relationship Id="rId5" Type="http://schemas.openxmlformats.org/officeDocument/2006/relationships/hyperlink" Target="http://www.google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3701</Words>
  <Characters>21101</Characters>
  <Application>Microsoft Office Word</Application>
  <DocSecurity>0</DocSecurity>
  <Lines>175</Lines>
  <Paragraphs>49</Paragraphs>
  <ScaleCrop>false</ScaleCrop>
  <Company/>
  <LinksUpToDate>false</LinksUpToDate>
  <CharactersWithSpaces>24753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NMazurkevich</dc:creator>
  <cp:keywords/>
  <dc:description/>
  <cp:lastModifiedBy>NMazurkevich</cp:lastModifiedBy>
  <cp:revision>2</cp:revision>
  <dcterms:created xsi:type="dcterms:W3CDTF">2016-12-08T07:21:00Z</dcterms:created>
  <dcterms:modified xsi:type="dcterms:W3CDTF">2016-12-08T07:23:00Z</dcterms:modified>
</cp:coreProperties>
</file>